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3A093" w14:textId="5F6E2B47" w:rsidR="0022368D" w:rsidRDefault="00977F31">
      <w:pPr>
        <w:jc w:val="center"/>
        <w:rPr>
          <w:rFonts w:ascii="仿宋" w:eastAsia="仿宋" w:hAnsi="仿宋"/>
          <w:b/>
          <w:sz w:val="32"/>
          <w:szCs w:val="32"/>
        </w:rPr>
      </w:pPr>
      <w:bookmarkStart w:id="0" w:name="_Hlk81479604"/>
      <w:r>
        <w:rPr>
          <w:rFonts w:ascii="仿宋" w:eastAsia="仿宋" w:hAnsi="仿宋" w:hint="eastAsia"/>
          <w:b/>
          <w:sz w:val="32"/>
          <w:szCs w:val="32"/>
        </w:rPr>
        <w:t>清华大学美术学院</w:t>
      </w:r>
      <w:r>
        <w:rPr>
          <w:rFonts w:ascii="仿宋" w:eastAsia="仿宋" w:hAnsi="仿宋"/>
          <w:b/>
          <w:sz w:val="32"/>
          <w:szCs w:val="32"/>
        </w:rPr>
        <w:t>2022</w:t>
      </w:r>
      <w:r>
        <w:rPr>
          <w:rFonts w:ascii="仿宋" w:eastAsia="仿宋" w:hAnsi="仿宋" w:hint="eastAsia"/>
          <w:b/>
          <w:sz w:val="32"/>
          <w:szCs w:val="32"/>
        </w:rPr>
        <w:t>年</w:t>
      </w:r>
      <w:r>
        <w:rPr>
          <w:rFonts w:ascii="仿宋" w:eastAsia="仿宋" w:hAnsi="仿宋" w:hint="eastAsia"/>
          <w:b/>
          <w:sz w:val="32"/>
          <w:szCs w:val="32"/>
          <w:lang w:eastAsia="zh-Hans"/>
        </w:rPr>
        <w:t>硕士复试</w:t>
      </w:r>
      <w:r>
        <w:rPr>
          <w:rFonts w:ascii="仿宋" w:eastAsia="仿宋" w:hAnsi="仿宋" w:hint="eastAsia"/>
          <w:b/>
          <w:sz w:val="32"/>
          <w:szCs w:val="32"/>
        </w:rPr>
        <w:t>考生须知</w:t>
      </w:r>
    </w:p>
    <w:p w14:paraId="116067E6" w14:textId="77777777" w:rsidR="001F0030" w:rsidRDefault="001F0030" w:rsidP="001F0030">
      <w:pPr>
        <w:autoSpaceDE w:val="0"/>
        <w:autoSpaceDN w:val="0"/>
        <w:adjustRightInd w:val="0"/>
        <w:rPr>
          <w:rFonts w:ascii="仿宋" w:eastAsia="仿宋" w:hAnsi="Times New Roman" w:cs="仿宋"/>
          <w:sz w:val="28"/>
          <w:szCs w:val="28"/>
        </w:rPr>
      </w:pPr>
      <w:r>
        <w:rPr>
          <w:rFonts w:ascii="仿宋" w:eastAsia="仿宋" w:hAnsi="Times New Roman" w:cs="仿宋" w:hint="eastAsia"/>
          <w:sz w:val="28"/>
          <w:szCs w:val="28"/>
        </w:rPr>
        <w:t>各位考生：</w:t>
      </w:r>
    </w:p>
    <w:p w14:paraId="6799A54E" w14:textId="0C6798DA" w:rsidR="004A68D2" w:rsidRDefault="001F0030" w:rsidP="004A68D2">
      <w:pPr>
        <w:autoSpaceDE w:val="0"/>
        <w:autoSpaceDN w:val="0"/>
        <w:adjustRightInd w:val="0"/>
        <w:ind w:firstLine="570"/>
        <w:rPr>
          <w:rFonts w:ascii="仿宋" w:eastAsia="仿宋" w:hAnsi="Times New Roman" w:cs="仿宋"/>
          <w:sz w:val="28"/>
          <w:szCs w:val="28"/>
        </w:rPr>
      </w:pPr>
      <w:r>
        <w:rPr>
          <w:rFonts w:ascii="仿宋" w:eastAsia="仿宋" w:hAnsi="Times New Roman" w:cs="仿宋" w:hint="eastAsia"/>
          <w:sz w:val="28"/>
          <w:szCs w:val="28"/>
        </w:rPr>
        <w:t>《</w:t>
      </w:r>
      <w:r>
        <w:rPr>
          <w:rFonts w:ascii="仿宋" w:eastAsia="仿宋" w:hAnsi="Times New Roman" w:cs="仿宋"/>
          <w:sz w:val="28"/>
          <w:szCs w:val="28"/>
        </w:rPr>
        <w:t>2022</w:t>
      </w:r>
      <w:r>
        <w:rPr>
          <w:rFonts w:ascii="仿宋" w:eastAsia="仿宋" w:hAnsi="Times New Roman" w:cs="仿宋" w:hint="eastAsia"/>
          <w:sz w:val="28"/>
          <w:szCs w:val="28"/>
        </w:rPr>
        <w:t>年美术学院硕士生复试录取实施细则》及进入综合考核名单已在清华大学研究生招生综合信息平台发布</w:t>
      </w:r>
    </w:p>
    <w:p w14:paraId="3A7E9B20" w14:textId="14B7BB50" w:rsidR="001F0030" w:rsidRDefault="001F0030" w:rsidP="004A68D2">
      <w:pPr>
        <w:autoSpaceDE w:val="0"/>
        <w:autoSpaceDN w:val="0"/>
        <w:adjustRightInd w:val="0"/>
        <w:rPr>
          <w:rFonts w:ascii="仿宋" w:eastAsia="仿宋" w:hAnsi="Times New Roman" w:cs="仿宋"/>
          <w:sz w:val="28"/>
          <w:szCs w:val="28"/>
        </w:rPr>
      </w:pPr>
      <w:r>
        <w:rPr>
          <w:rFonts w:ascii="仿宋" w:eastAsia="仿宋" w:hAnsi="Times New Roman" w:cs="仿宋" w:hint="eastAsia"/>
          <w:sz w:val="28"/>
          <w:szCs w:val="28"/>
        </w:rPr>
        <w:t>（</w:t>
      </w:r>
      <w:r w:rsidRPr="001F0030">
        <w:rPr>
          <w:rFonts w:ascii="仿宋" w:eastAsia="仿宋" w:hAnsi="Times New Roman" w:cs="仿宋"/>
          <w:sz w:val="28"/>
          <w:szCs w:val="28"/>
        </w:rPr>
        <w:t>https://yzbm.tsinghua.edu.cn/publish/s02/s0201/list?yxsdm=080</w:t>
      </w:r>
      <w:r>
        <w:rPr>
          <w:rFonts w:ascii="仿宋" w:eastAsia="仿宋" w:hAnsi="Times New Roman" w:cs="仿宋" w:hint="eastAsia"/>
          <w:sz w:val="28"/>
          <w:szCs w:val="28"/>
        </w:rPr>
        <w:t>），请各位考生查阅。</w:t>
      </w:r>
    </w:p>
    <w:p w14:paraId="7B3403A3" w14:textId="77777777" w:rsidR="0022368D" w:rsidRPr="001F0030" w:rsidRDefault="0022368D">
      <w:pPr>
        <w:rPr>
          <w:rFonts w:ascii="仿宋" w:eastAsia="仿宋" w:hAnsi="仿宋"/>
        </w:rPr>
      </w:pPr>
    </w:p>
    <w:p w14:paraId="157C750F" w14:textId="42261664" w:rsidR="0022368D" w:rsidRDefault="00977F3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为在新冠肺炎疫情常态化防控的情况下</w:t>
      </w:r>
      <w:r>
        <w:rPr>
          <w:rFonts w:ascii="仿宋" w:eastAsia="仿宋" w:hAnsi="仿宋"/>
          <w:sz w:val="28"/>
          <w:szCs w:val="28"/>
        </w:rPr>
        <w:t>，</w:t>
      </w:r>
      <w:r>
        <w:rPr>
          <w:rFonts w:ascii="仿宋" w:eastAsia="仿宋" w:hAnsi="仿宋" w:hint="eastAsia"/>
          <w:sz w:val="28"/>
          <w:szCs w:val="28"/>
        </w:rPr>
        <w:t>为</w:t>
      </w:r>
      <w:r>
        <w:rPr>
          <w:rFonts w:ascii="仿宋" w:eastAsia="仿宋" w:hAnsi="仿宋"/>
          <w:sz w:val="28"/>
          <w:szCs w:val="28"/>
        </w:rPr>
        <w:t>确保</w:t>
      </w:r>
      <w:r>
        <w:rPr>
          <w:rFonts w:ascii="仿宋" w:eastAsia="仿宋" w:hAnsi="仿宋" w:hint="eastAsia"/>
          <w:sz w:val="28"/>
          <w:szCs w:val="28"/>
        </w:rPr>
        <w:t>我院</w:t>
      </w:r>
      <w:r>
        <w:rPr>
          <w:rFonts w:ascii="仿宋" w:eastAsia="仿宋" w:hAnsi="仿宋"/>
          <w:sz w:val="28"/>
          <w:szCs w:val="28"/>
        </w:rPr>
        <w:t>2022年</w:t>
      </w:r>
      <w:r w:rsidR="001F0030">
        <w:rPr>
          <w:rFonts w:ascii="仿宋" w:eastAsia="仿宋" w:hAnsi="仿宋" w:hint="eastAsia"/>
          <w:sz w:val="28"/>
          <w:szCs w:val="28"/>
        </w:rPr>
        <w:t>硕士复试</w:t>
      </w:r>
      <w:r>
        <w:rPr>
          <w:rFonts w:ascii="仿宋" w:eastAsia="仿宋" w:hAnsi="仿宋" w:hint="eastAsia"/>
          <w:sz w:val="28"/>
          <w:szCs w:val="28"/>
        </w:rPr>
        <w:t>工作</w:t>
      </w:r>
      <w:r>
        <w:rPr>
          <w:rFonts w:ascii="仿宋" w:eastAsia="仿宋" w:hAnsi="仿宋"/>
          <w:sz w:val="28"/>
          <w:szCs w:val="28"/>
        </w:rPr>
        <w:t>平稳实施</w:t>
      </w:r>
      <w:r>
        <w:rPr>
          <w:rFonts w:ascii="仿宋" w:eastAsia="仿宋" w:hAnsi="仿宋" w:hint="eastAsia"/>
          <w:sz w:val="28"/>
          <w:szCs w:val="28"/>
        </w:rPr>
        <w:t>,本次</w:t>
      </w:r>
      <w:r>
        <w:rPr>
          <w:rFonts w:ascii="仿宋" w:eastAsia="仿宋" w:hAnsi="仿宋"/>
          <w:sz w:val="28"/>
          <w:szCs w:val="28"/>
        </w:rPr>
        <w:t>入学考试采用</w:t>
      </w:r>
      <w:r>
        <w:rPr>
          <w:rFonts w:ascii="仿宋" w:eastAsia="仿宋" w:hAnsi="仿宋" w:hint="eastAsia"/>
          <w:sz w:val="28"/>
          <w:szCs w:val="28"/>
        </w:rPr>
        <w:t>网络远程</w:t>
      </w:r>
      <w:r>
        <w:rPr>
          <w:rFonts w:ascii="仿宋" w:eastAsia="仿宋" w:hAnsi="仿宋"/>
          <w:sz w:val="28"/>
          <w:szCs w:val="28"/>
        </w:rPr>
        <w:t>线上考试方式，</w:t>
      </w:r>
      <w:r>
        <w:rPr>
          <w:rFonts w:ascii="仿宋" w:eastAsia="仿宋" w:hAnsi="仿宋" w:hint="eastAsia"/>
          <w:sz w:val="28"/>
          <w:szCs w:val="28"/>
        </w:rPr>
        <w:t>请考生仔细阅读以下内容。</w:t>
      </w:r>
    </w:p>
    <w:p w14:paraId="62A38934" w14:textId="77777777" w:rsidR="0022368D" w:rsidRDefault="0022368D">
      <w:pPr>
        <w:ind w:firstLineChars="200" w:firstLine="560"/>
        <w:rPr>
          <w:rFonts w:ascii="仿宋" w:eastAsia="仿宋" w:hAnsi="仿宋"/>
          <w:sz w:val="28"/>
          <w:szCs w:val="28"/>
        </w:rPr>
      </w:pPr>
    </w:p>
    <w:p w14:paraId="36D3780B" w14:textId="77777777" w:rsidR="0022368D" w:rsidRDefault="00977F31">
      <w:pPr>
        <w:pStyle w:val="2"/>
        <w:numPr>
          <w:ilvl w:val="0"/>
          <w:numId w:val="1"/>
        </w:numPr>
        <w:rPr>
          <w:rFonts w:ascii="仿宋" w:eastAsia="仿宋" w:hAnsi="仿宋"/>
        </w:rPr>
      </w:pPr>
      <w:r>
        <w:rPr>
          <w:rFonts w:ascii="仿宋" w:eastAsia="仿宋" w:hAnsi="仿宋" w:hint="eastAsia"/>
        </w:rPr>
        <w:t>考试准备</w:t>
      </w:r>
    </w:p>
    <w:p w14:paraId="69B103E7" w14:textId="77777777" w:rsidR="0022368D" w:rsidRDefault="00977F31">
      <w:pPr>
        <w:pStyle w:val="11"/>
        <w:widowControl/>
        <w:numPr>
          <w:ilvl w:val="0"/>
          <w:numId w:val="2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/>
          <w:kern w:val="0"/>
          <w:sz w:val="28"/>
          <w:szCs w:val="28"/>
        </w:rPr>
        <w:t>设备要求：</w:t>
      </w:r>
    </w:p>
    <w:p w14:paraId="46EFA0D1" w14:textId="1E8A5659" w:rsidR="0022368D" w:rsidRDefault="00977F31">
      <w:pPr>
        <w:pStyle w:val="11"/>
        <w:widowControl/>
        <w:shd w:val="clear" w:color="auto" w:fill="FFFFFF"/>
        <w:spacing w:after="150"/>
        <w:ind w:left="420" w:firstLineChars="0" w:firstLine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/>
          <w:kern w:val="0"/>
          <w:sz w:val="28"/>
          <w:szCs w:val="28"/>
        </w:rPr>
        <w:t>一台预装windows系统的电脑（</w:t>
      </w:r>
      <w:r>
        <w:rPr>
          <w:rFonts w:ascii="仿宋" w:eastAsia="仿宋" w:hAnsi="仿宋" w:cs="Arial" w:hint="eastAsia"/>
          <w:kern w:val="0"/>
          <w:sz w:val="28"/>
          <w:szCs w:val="28"/>
        </w:rPr>
        <w:t>配置</w:t>
      </w:r>
      <w:r>
        <w:rPr>
          <w:rFonts w:ascii="仿宋" w:eastAsia="仿宋" w:hAnsi="仿宋" w:cs="Arial"/>
          <w:kern w:val="0"/>
          <w:sz w:val="28"/>
          <w:szCs w:val="28"/>
        </w:rPr>
        <w:t>要求见</w:t>
      </w:r>
      <w:r>
        <w:rPr>
          <w:rFonts w:ascii="仿宋" w:eastAsia="仿宋" w:hAnsi="仿宋" w:cs="Arial" w:hint="eastAsia"/>
          <w:kern w:val="0"/>
          <w:sz w:val="28"/>
          <w:szCs w:val="28"/>
        </w:rPr>
        <w:t>《</w:t>
      </w:r>
      <w:r>
        <w:rPr>
          <w:rFonts w:ascii="仿宋" w:eastAsia="仿宋" w:hAnsi="仿宋" w:cs="Arial"/>
          <w:kern w:val="0"/>
          <w:sz w:val="28"/>
          <w:szCs w:val="28"/>
        </w:rPr>
        <w:t>在线考试</w:t>
      </w:r>
      <w:r>
        <w:rPr>
          <w:rFonts w:ascii="仿宋" w:eastAsia="仿宋" w:hAnsi="仿宋" w:cs="Arial" w:hint="eastAsia"/>
          <w:kern w:val="0"/>
          <w:sz w:val="28"/>
          <w:szCs w:val="28"/>
        </w:rPr>
        <w:t>考生操作</w:t>
      </w:r>
      <w:r>
        <w:rPr>
          <w:rFonts w:ascii="仿宋" w:eastAsia="仿宋" w:hAnsi="仿宋" w:cs="Arial"/>
          <w:kern w:val="0"/>
          <w:sz w:val="28"/>
          <w:szCs w:val="28"/>
        </w:rPr>
        <w:t>手册</w:t>
      </w:r>
      <w:r>
        <w:rPr>
          <w:rFonts w:ascii="仿宋" w:eastAsia="仿宋" w:hAnsi="仿宋" w:cs="Arial" w:hint="eastAsia"/>
          <w:kern w:val="0"/>
          <w:sz w:val="28"/>
          <w:szCs w:val="28"/>
        </w:rPr>
        <w:t>》</w:t>
      </w:r>
      <w:r>
        <w:rPr>
          <w:rFonts w:ascii="仿宋" w:eastAsia="仿宋" w:hAnsi="仿宋" w:cs="Arial"/>
          <w:kern w:val="0"/>
          <w:sz w:val="28"/>
          <w:szCs w:val="28"/>
        </w:rPr>
        <w:t>）</w:t>
      </w:r>
      <w:r>
        <w:rPr>
          <w:rFonts w:ascii="仿宋" w:eastAsia="仿宋" w:hAnsi="仿宋" w:cs="Arial" w:hint="eastAsia"/>
          <w:kern w:val="0"/>
          <w:sz w:val="28"/>
          <w:szCs w:val="28"/>
        </w:rPr>
        <w:t>和二</w:t>
      </w:r>
      <w:r>
        <w:rPr>
          <w:rFonts w:ascii="仿宋" w:eastAsia="仿宋" w:hAnsi="仿宋" w:cs="Arial"/>
          <w:kern w:val="0"/>
          <w:sz w:val="28"/>
          <w:szCs w:val="28"/>
        </w:rPr>
        <w:t>部智能手机。电脑用于</w:t>
      </w:r>
      <w:r>
        <w:rPr>
          <w:rFonts w:ascii="仿宋" w:eastAsia="仿宋" w:hAnsi="仿宋" w:cs="Arial" w:hint="eastAsia"/>
          <w:kern w:val="0"/>
          <w:sz w:val="28"/>
          <w:szCs w:val="28"/>
        </w:rPr>
        <w:t>资格审查、</w:t>
      </w:r>
      <w:r>
        <w:rPr>
          <w:rFonts w:ascii="仿宋" w:eastAsia="仿宋" w:hAnsi="仿宋" w:cs="Arial"/>
          <w:kern w:val="0"/>
          <w:sz w:val="28"/>
          <w:szCs w:val="28"/>
        </w:rPr>
        <w:t>在线考试</w:t>
      </w:r>
      <w:r>
        <w:rPr>
          <w:rFonts w:ascii="仿宋" w:eastAsia="仿宋" w:hAnsi="仿宋" w:cs="Arial" w:hint="eastAsia"/>
          <w:kern w:val="0"/>
          <w:sz w:val="28"/>
          <w:szCs w:val="28"/>
        </w:rPr>
        <w:t>和面试</w:t>
      </w:r>
      <w:r>
        <w:rPr>
          <w:rFonts w:ascii="仿宋" w:eastAsia="仿宋" w:hAnsi="仿宋" w:cs="Arial"/>
          <w:kern w:val="0"/>
          <w:sz w:val="28"/>
          <w:szCs w:val="28"/>
        </w:rPr>
        <w:t>，手机</w:t>
      </w:r>
      <w:r>
        <w:rPr>
          <w:rFonts w:ascii="仿宋" w:eastAsia="仿宋" w:hAnsi="仿宋" w:cs="Arial" w:hint="eastAsia"/>
          <w:kern w:val="0"/>
          <w:sz w:val="28"/>
          <w:szCs w:val="28"/>
        </w:rPr>
        <w:t>用于笔试考试时第二视角</w:t>
      </w:r>
      <w:r>
        <w:rPr>
          <w:rFonts w:ascii="仿宋" w:eastAsia="仿宋" w:hAnsi="仿宋" w:cs="Arial"/>
          <w:kern w:val="0"/>
          <w:sz w:val="28"/>
          <w:szCs w:val="28"/>
        </w:rPr>
        <w:t>监控（</w:t>
      </w:r>
      <w:r>
        <w:rPr>
          <w:rFonts w:ascii="仿宋" w:eastAsia="仿宋" w:hAnsi="仿宋" w:cs="Arial" w:hint="eastAsia"/>
          <w:kern w:val="0"/>
          <w:sz w:val="28"/>
          <w:szCs w:val="28"/>
        </w:rPr>
        <w:t>副</w:t>
      </w:r>
      <w:r>
        <w:rPr>
          <w:rFonts w:ascii="仿宋" w:eastAsia="仿宋" w:hAnsi="仿宋" w:cs="Arial"/>
          <w:kern w:val="0"/>
          <w:sz w:val="28"/>
          <w:szCs w:val="28"/>
        </w:rPr>
        <w:t>机位，</w:t>
      </w:r>
      <w:proofErr w:type="gramStart"/>
      <w:r>
        <w:rPr>
          <w:rFonts w:ascii="仿宋" w:eastAsia="仿宋" w:hAnsi="仿宋" w:cs="Arial"/>
          <w:kern w:val="0"/>
          <w:sz w:val="28"/>
          <w:szCs w:val="28"/>
        </w:rPr>
        <w:t>须设置</w:t>
      </w:r>
      <w:proofErr w:type="gramEnd"/>
      <w:r>
        <w:rPr>
          <w:rFonts w:ascii="仿宋" w:eastAsia="仿宋" w:hAnsi="仿宋" w:cs="Arial"/>
          <w:kern w:val="0"/>
          <w:sz w:val="28"/>
          <w:szCs w:val="28"/>
        </w:rPr>
        <w:t>呼叫转移且关闭</w:t>
      </w:r>
      <w:r>
        <w:rPr>
          <w:rFonts w:ascii="仿宋" w:eastAsia="仿宋" w:hAnsi="仿宋" w:cs="Arial" w:hint="eastAsia"/>
          <w:kern w:val="0"/>
          <w:sz w:val="28"/>
          <w:szCs w:val="28"/>
        </w:rPr>
        <w:t>除“优巡”</w:t>
      </w:r>
      <w:r>
        <w:rPr>
          <w:rFonts w:ascii="仿宋" w:eastAsia="仿宋" w:hAnsi="仿宋" w:cs="Arial"/>
          <w:kern w:val="0"/>
          <w:sz w:val="28"/>
          <w:szCs w:val="28"/>
        </w:rPr>
        <w:t>APP之外的所有应用）</w:t>
      </w:r>
      <w:r>
        <w:rPr>
          <w:rFonts w:ascii="仿宋" w:eastAsia="仿宋" w:hAnsi="仿宋" w:cs="Arial" w:hint="eastAsia"/>
          <w:kern w:val="0"/>
          <w:sz w:val="28"/>
          <w:szCs w:val="28"/>
        </w:rPr>
        <w:t>，笔试考试期间考生还需准备第二部智能手机，用于</w:t>
      </w:r>
      <w:r w:rsidR="00457262">
        <w:rPr>
          <w:rFonts w:ascii="仿宋" w:eastAsia="仿宋" w:hAnsi="仿宋" w:cs="Arial" w:hint="eastAsia"/>
          <w:kern w:val="0"/>
          <w:sz w:val="28"/>
          <w:szCs w:val="28"/>
        </w:rPr>
        <w:t>拍照扫码</w:t>
      </w:r>
      <w:r>
        <w:rPr>
          <w:rFonts w:ascii="仿宋" w:eastAsia="仿宋" w:hAnsi="仿宋" w:cs="Arial" w:hint="eastAsia"/>
          <w:kern w:val="0"/>
          <w:sz w:val="28"/>
          <w:szCs w:val="28"/>
        </w:rPr>
        <w:t>上</w:t>
      </w:r>
      <w:proofErr w:type="gramStart"/>
      <w:r>
        <w:rPr>
          <w:rFonts w:ascii="仿宋" w:eastAsia="仿宋" w:hAnsi="仿宋" w:cs="Arial" w:hint="eastAsia"/>
          <w:kern w:val="0"/>
          <w:sz w:val="28"/>
          <w:szCs w:val="28"/>
        </w:rPr>
        <w:t>传答案</w:t>
      </w:r>
      <w:proofErr w:type="gramEnd"/>
      <w:r>
        <w:rPr>
          <w:rFonts w:ascii="仿宋" w:eastAsia="仿宋" w:hAnsi="仿宋" w:cs="Arial" w:hint="eastAsia"/>
          <w:kern w:val="0"/>
          <w:sz w:val="28"/>
          <w:szCs w:val="28"/>
        </w:rPr>
        <w:t>或作品。</w:t>
      </w:r>
    </w:p>
    <w:p w14:paraId="71F93AFA" w14:textId="77777777" w:rsidR="0022368D" w:rsidRDefault="00977F31">
      <w:pPr>
        <w:pStyle w:val="11"/>
        <w:widowControl/>
        <w:numPr>
          <w:ilvl w:val="0"/>
          <w:numId w:val="2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软件安装要求：</w:t>
      </w:r>
    </w:p>
    <w:p w14:paraId="01588CD9" w14:textId="77777777" w:rsidR="0022368D" w:rsidRDefault="00977F31">
      <w:pPr>
        <w:pStyle w:val="11"/>
        <w:widowControl/>
        <w:shd w:val="clear" w:color="auto" w:fill="FFFFFF"/>
        <w:spacing w:after="150"/>
        <w:ind w:left="840" w:firstLineChars="0" w:firstLine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1）</w:t>
      </w:r>
      <w:r>
        <w:rPr>
          <w:rFonts w:ascii="仿宋" w:eastAsia="仿宋" w:hAnsi="仿宋" w:cs="Arial"/>
          <w:kern w:val="0"/>
          <w:sz w:val="28"/>
          <w:szCs w:val="28"/>
        </w:rPr>
        <w:t>电脑</w:t>
      </w:r>
      <w:r>
        <w:rPr>
          <w:rFonts w:ascii="仿宋" w:eastAsia="仿宋" w:hAnsi="仿宋" w:cs="Arial" w:hint="eastAsia"/>
          <w:kern w:val="0"/>
          <w:sz w:val="28"/>
          <w:szCs w:val="28"/>
        </w:rPr>
        <w:t>客户端（仅限</w:t>
      </w:r>
      <w:r>
        <w:rPr>
          <w:rFonts w:ascii="仿宋" w:eastAsia="仿宋" w:hAnsi="仿宋" w:cs="Arial"/>
          <w:kern w:val="0"/>
          <w:sz w:val="28"/>
          <w:szCs w:val="28"/>
        </w:rPr>
        <w:t>Windows系统</w:t>
      </w:r>
      <w:r>
        <w:rPr>
          <w:rFonts w:ascii="仿宋" w:eastAsia="仿宋" w:hAnsi="仿宋" w:cs="Arial" w:hint="eastAsia"/>
          <w:kern w:val="0"/>
          <w:sz w:val="28"/>
          <w:szCs w:val="28"/>
        </w:rPr>
        <w:t>）</w:t>
      </w:r>
      <w:r>
        <w:rPr>
          <w:rFonts w:ascii="仿宋" w:eastAsia="仿宋" w:hAnsi="仿宋" w:cs="Arial"/>
          <w:kern w:val="0"/>
          <w:sz w:val="28"/>
          <w:szCs w:val="28"/>
        </w:rPr>
        <w:t>安装</w:t>
      </w:r>
      <w:r>
        <w:rPr>
          <w:rFonts w:ascii="仿宋" w:eastAsia="仿宋" w:hAnsi="仿宋" w:cs="Arial" w:hint="eastAsia"/>
          <w:kern w:val="0"/>
          <w:sz w:val="28"/>
          <w:szCs w:val="28"/>
        </w:rPr>
        <w:t>要求：</w:t>
      </w:r>
    </w:p>
    <w:p w14:paraId="3D201668" w14:textId="6998F4A9" w:rsidR="0022368D" w:rsidRDefault="00977F31">
      <w:pPr>
        <w:pStyle w:val="11"/>
        <w:widowControl/>
        <w:numPr>
          <w:ilvl w:val="0"/>
          <w:numId w:val="3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安装</w:t>
      </w:r>
      <w:r>
        <w:rPr>
          <w:rFonts w:ascii="仿宋" w:eastAsia="仿宋" w:hAnsi="仿宋" w:cs="Arial"/>
          <w:kern w:val="0"/>
          <w:sz w:val="28"/>
          <w:szCs w:val="28"/>
        </w:rPr>
        <w:t>“易考”</w:t>
      </w:r>
      <w:r>
        <w:rPr>
          <w:rFonts w:ascii="仿宋" w:eastAsia="仿宋" w:hAnsi="仿宋" w:cs="Arial" w:hint="eastAsia"/>
          <w:kern w:val="0"/>
          <w:sz w:val="28"/>
          <w:szCs w:val="28"/>
        </w:rPr>
        <w:t>电脑</w:t>
      </w:r>
      <w:r>
        <w:rPr>
          <w:rFonts w:ascii="仿宋" w:eastAsia="仿宋" w:hAnsi="仿宋" w:cs="Arial"/>
          <w:kern w:val="0"/>
          <w:sz w:val="28"/>
          <w:szCs w:val="28"/>
        </w:rPr>
        <w:t>客户端</w:t>
      </w:r>
      <w:r>
        <w:rPr>
          <w:rFonts w:ascii="仿宋" w:eastAsia="仿宋" w:hAnsi="仿宋" w:cs="Arial" w:hint="eastAsia"/>
          <w:kern w:val="0"/>
          <w:sz w:val="28"/>
          <w:szCs w:val="28"/>
        </w:rPr>
        <w:t>，</w:t>
      </w:r>
      <w:r>
        <w:rPr>
          <w:rFonts w:ascii="仿宋" w:eastAsia="仿宋" w:hAnsi="仿宋" w:cs="Arial"/>
          <w:kern w:val="0"/>
          <w:sz w:val="28"/>
          <w:szCs w:val="28"/>
        </w:rPr>
        <w:t>用于在线</w:t>
      </w:r>
      <w:r w:rsidR="00B126F9">
        <w:rPr>
          <w:rFonts w:ascii="仿宋" w:eastAsia="仿宋" w:hAnsi="仿宋" w:cs="Arial" w:hint="eastAsia"/>
          <w:kern w:val="0"/>
          <w:sz w:val="28"/>
          <w:szCs w:val="28"/>
        </w:rPr>
        <w:t>笔试</w:t>
      </w:r>
      <w:r>
        <w:rPr>
          <w:rFonts w:ascii="仿宋" w:eastAsia="仿宋" w:hAnsi="仿宋" w:cs="Arial" w:hint="eastAsia"/>
          <w:kern w:val="0"/>
          <w:sz w:val="28"/>
          <w:szCs w:val="28"/>
        </w:rPr>
        <w:t>。</w:t>
      </w:r>
    </w:p>
    <w:p w14:paraId="130868C1" w14:textId="77777777" w:rsidR="0022368D" w:rsidRDefault="00977F31">
      <w:pPr>
        <w:pStyle w:val="11"/>
        <w:widowControl/>
        <w:numPr>
          <w:ilvl w:val="0"/>
          <w:numId w:val="3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lastRenderedPageBreak/>
        <w:t>安装</w:t>
      </w:r>
      <w:r>
        <w:rPr>
          <w:rFonts w:ascii="仿宋" w:eastAsia="仿宋" w:hAnsi="仿宋" w:cs="Arial"/>
          <w:kern w:val="0"/>
          <w:sz w:val="28"/>
          <w:szCs w:val="28"/>
        </w:rPr>
        <w:t>“优巡”</w:t>
      </w:r>
      <w:r>
        <w:rPr>
          <w:rFonts w:ascii="仿宋" w:eastAsia="仿宋" w:hAnsi="仿宋" w:cs="Arial" w:hint="eastAsia"/>
          <w:kern w:val="0"/>
          <w:sz w:val="28"/>
          <w:szCs w:val="28"/>
        </w:rPr>
        <w:t>电脑</w:t>
      </w:r>
      <w:r>
        <w:rPr>
          <w:rFonts w:ascii="仿宋" w:eastAsia="仿宋" w:hAnsi="仿宋" w:cs="Arial"/>
          <w:kern w:val="0"/>
          <w:sz w:val="28"/>
          <w:szCs w:val="28"/>
        </w:rPr>
        <w:t>客户端，用于在线资格审查和在线面试。</w:t>
      </w:r>
    </w:p>
    <w:p w14:paraId="44A7724E" w14:textId="77777777" w:rsidR="0022368D" w:rsidRDefault="00977F31">
      <w:pPr>
        <w:pStyle w:val="11"/>
        <w:widowControl/>
        <w:shd w:val="clear" w:color="auto" w:fill="FFFFFF"/>
        <w:spacing w:after="150"/>
        <w:ind w:left="840" w:firstLineChars="0" w:firstLine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2）手机客户</w:t>
      </w:r>
      <w:proofErr w:type="gramStart"/>
      <w:r>
        <w:rPr>
          <w:rFonts w:ascii="仿宋" w:eastAsia="仿宋" w:hAnsi="仿宋" w:cs="Arial" w:hint="eastAsia"/>
          <w:kern w:val="0"/>
          <w:sz w:val="28"/>
          <w:szCs w:val="28"/>
        </w:rPr>
        <w:t>端安</w:t>
      </w:r>
      <w:proofErr w:type="gramEnd"/>
      <w:r>
        <w:rPr>
          <w:rFonts w:ascii="仿宋" w:eastAsia="仿宋" w:hAnsi="仿宋" w:cs="Arial" w:hint="eastAsia"/>
          <w:kern w:val="0"/>
          <w:sz w:val="28"/>
          <w:szCs w:val="28"/>
        </w:rPr>
        <w:t>装要求：</w:t>
      </w:r>
    </w:p>
    <w:p w14:paraId="66D8EB08" w14:textId="77777777" w:rsidR="0022368D" w:rsidRDefault="00977F31">
      <w:pPr>
        <w:pStyle w:val="11"/>
        <w:widowControl/>
        <w:numPr>
          <w:ilvl w:val="0"/>
          <w:numId w:val="4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安装“优巡”手机</w:t>
      </w:r>
      <w:r>
        <w:rPr>
          <w:rFonts w:ascii="仿宋" w:eastAsia="仿宋" w:hAnsi="仿宋" w:cs="Arial"/>
          <w:kern w:val="0"/>
          <w:sz w:val="28"/>
          <w:szCs w:val="28"/>
        </w:rPr>
        <w:t>APP</w:t>
      </w:r>
      <w:r>
        <w:rPr>
          <w:rFonts w:ascii="仿宋" w:eastAsia="仿宋" w:hAnsi="仿宋" w:cs="Arial" w:hint="eastAsia"/>
          <w:kern w:val="0"/>
          <w:sz w:val="28"/>
          <w:szCs w:val="28"/>
        </w:rPr>
        <w:t>，用于在线考试过程监控和在线面试过程监控。</w:t>
      </w:r>
    </w:p>
    <w:p w14:paraId="21E5EFBE" w14:textId="79A987E7" w:rsidR="0022368D" w:rsidRDefault="00977F31" w:rsidP="001F6F64">
      <w:pPr>
        <w:widowControl/>
        <w:shd w:val="clear" w:color="auto" w:fill="FFFFFF"/>
        <w:spacing w:after="150"/>
        <w:ind w:left="84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辅助设备：手机支架、电源线或移动电源，确保所有设备均</w:t>
      </w:r>
      <w:proofErr w:type="gramStart"/>
      <w:r>
        <w:rPr>
          <w:rFonts w:ascii="仿宋" w:eastAsia="仿宋" w:hAnsi="仿宋" w:cs="Arial" w:hint="eastAsia"/>
          <w:kern w:val="0"/>
          <w:sz w:val="28"/>
          <w:szCs w:val="28"/>
        </w:rPr>
        <w:t>处于满电及</w:t>
      </w:r>
      <w:proofErr w:type="gramEnd"/>
      <w:r>
        <w:rPr>
          <w:rFonts w:ascii="仿宋" w:eastAsia="仿宋" w:hAnsi="仿宋" w:cs="Arial" w:hint="eastAsia"/>
          <w:kern w:val="0"/>
          <w:sz w:val="28"/>
          <w:szCs w:val="28"/>
        </w:rPr>
        <w:t>充电状态。</w:t>
      </w:r>
    </w:p>
    <w:p w14:paraId="0D2B1F6C" w14:textId="77777777" w:rsidR="0022368D" w:rsidRDefault="00977F31">
      <w:pPr>
        <w:pStyle w:val="11"/>
        <w:widowControl/>
        <w:numPr>
          <w:ilvl w:val="0"/>
          <w:numId w:val="2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网络要求：稳定的</w:t>
      </w:r>
      <w:proofErr w:type="spellStart"/>
      <w:r>
        <w:rPr>
          <w:rFonts w:ascii="仿宋" w:eastAsia="仿宋" w:hAnsi="仿宋" w:cs="Arial"/>
          <w:kern w:val="0"/>
          <w:sz w:val="28"/>
          <w:szCs w:val="28"/>
        </w:rPr>
        <w:t>WiFi</w:t>
      </w:r>
      <w:proofErr w:type="spellEnd"/>
      <w:r>
        <w:rPr>
          <w:rFonts w:ascii="仿宋" w:eastAsia="仿宋" w:hAnsi="仿宋" w:cs="Arial" w:hint="eastAsia"/>
          <w:kern w:val="0"/>
          <w:sz w:val="28"/>
          <w:szCs w:val="28"/>
        </w:rPr>
        <w:t>和</w:t>
      </w:r>
      <w:r>
        <w:rPr>
          <w:rFonts w:ascii="仿宋" w:eastAsia="仿宋" w:hAnsi="仿宋" w:cs="Arial"/>
          <w:kern w:val="0"/>
          <w:sz w:val="28"/>
          <w:szCs w:val="28"/>
        </w:rPr>
        <w:t>4G/5G</w:t>
      </w:r>
      <w:r>
        <w:rPr>
          <w:rFonts w:ascii="仿宋" w:eastAsia="仿宋" w:hAnsi="仿宋" w:cs="Arial" w:hint="eastAsia"/>
          <w:kern w:val="0"/>
          <w:sz w:val="28"/>
          <w:szCs w:val="28"/>
        </w:rPr>
        <w:t>网络（备用，须保证充足的流量），</w:t>
      </w:r>
      <w:proofErr w:type="spellStart"/>
      <w:r>
        <w:rPr>
          <w:rFonts w:ascii="仿宋" w:eastAsia="仿宋" w:hAnsi="仿宋" w:cs="Arial"/>
          <w:kern w:val="0"/>
          <w:sz w:val="28"/>
          <w:szCs w:val="28"/>
        </w:rPr>
        <w:t>WiFi</w:t>
      </w:r>
      <w:proofErr w:type="spellEnd"/>
      <w:r>
        <w:rPr>
          <w:rFonts w:ascii="仿宋" w:eastAsia="仿宋" w:hAnsi="仿宋" w:cs="Arial" w:hint="eastAsia"/>
          <w:kern w:val="0"/>
          <w:sz w:val="28"/>
          <w:szCs w:val="28"/>
        </w:rPr>
        <w:t>带宽不小于</w:t>
      </w:r>
      <w:r>
        <w:rPr>
          <w:rFonts w:ascii="仿宋" w:eastAsia="仿宋" w:hAnsi="仿宋" w:cs="Arial"/>
          <w:kern w:val="0"/>
          <w:sz w:val="28"/>
          <w:szCs w:val="28"/>
        </w:rPr>
        <w:t>20M</w:t>
      </w:r>
      <w:r>
        <w:rPr>
          <w:rFonts w:ascii="仿宋" w:eastAsia="仿宋" w:hAnsi="仿宋" w:cs="Arial" w:hint="eastAsia"/>
          <w:kern w:val="0"/>
          <w:sz w:val="28"/>
          <w:szCs w:val="28"/>
        </w:rPr>
        <w:t>。</w:t>
      </w:r>
    </w:p>
    <w:p w14:paraId="4A612C14" w14:textId="77777777" w:rsidR="0022368D" w:rsidRDefault="00977F31">
      <w:pPr>
        <w:pStyle w:val="11"/>
        <w:widowControl/>
        <w:numPr>
          <w:ilvl w:val="0"/>
          <w:numId w:val="2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空间要求：独立、安静的房间，仅允许考生本人在场。</w:t>
      </w:r>
    </w:p>
    <w:p w14:paraId="0CE4DDCD" w14:textId="77777777" w:rsidR="0022368D" w:rsidRDefault="00977F31">
      <w:pPr>
        <w:pStyle w:val="2"/>
        <w:numPr>
          <w:ilvl w:val="0"/>
          <w:numId w:val="1"/>
        </w:numPr>
        <w:rPr>
          <w:rFonts w:ascii="仿宋" w:eastAsia="仿宋" w:hAnsi="仿宋"/>
        </w:rPr>
      </w:pPr>
      <w:r>
        <w:rPr>
          <w:rFonts w:ascii="仿宋" w:eastAsia="仿宋" w:hAnsi="仿宋" w:hint="eastAsia"/>
        </w:rPr>
        <w:t>考试计划</w:t>
      </w:r>
    </w:p>
    <w:p w14:paraId="431DAF7B" w14:textId="77777777" w:rsidR="0022368D" w:rsidRDefault="00977F31">
      <w:pPr>
        <w:pStyle w:val="11"/>
        <w:widowControl/>
        <w:numPr>
          <w:ilvl w:val="0"/>
          <w:numId w:val="5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b/>
          <w:bCs/>
          <w:kern w:val="0"/>
          <w:sz w:val="28"/>
          <w:szCs w:val="28"/>
        </w:rPr>
      </w:pP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设备调试-</w:t>
      </w:r>
      <w:r>
        <w:rPr>
          <w:rFonts w:ascii="仿宋" w:eastAsia="仿宋" w:hAnsi="仿宋" w:cs="Arial"/>
          <w:b/>
          <w:bCs/>
          <w:kern w:val="0"/>
          <w:sz w:val="28"/>
          <w:szCs w:val="28"/>
        </w:rPr>
        <w:t xml:space="preserve"> 3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月</w:t>
      </w:r>
      <w:r>
        <w:rPr>
          <w:rFonts w:ascii="仿宋" w:eastAsia="仿宋" w:hAnsi="仿宋" w:cs="Arial"/>
          <w:b/>
          <w:bCs/>
          <w:kern w:val="0"/>
          <w:sz w:val="28"/>
          <w:szCs w:val="28"/>
        </w:rPr>
        <w:t>16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日</w:t>
      </w:r>
      <w:r>
        <w:rPr>
          <w:rFonts w:ascii="仿宋" w:eastAsia="仿宋" w:hAnsi="仿宋" w:cs="Arial"/>
          <w:b/>
          <w:bCs/>
          <w:kern w:val="0"/>
          <w:sz w:val="28"/>
          <w:szCs w:val="28"/>
        </w:rPr>
        <w:t>9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:</w:t>
      </w:r>
      <w:r>
        <w:rPr>
          <w:rFonts w:ascii="仿宋" w:eastAsia="仿宋" w:hAnsi="仿宋" w:cs="Arial"/>
          <w:b/>
          <w:bCs/>
          <w:kern w:val="0"/>
          <w:sz w:val="28"/>
          <w:szCs w:val="28"/>
        </w:rPr>
        <w:t>00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-</w:t>
      </w:r>
      <w:r>
        <w:rPr>
          <w:rFonts w:ascii="仿宋" w:eastAsia="仿宋" w:hAnsi="仿宋" w:cs="Arial"/>
          <w:b/>
          <w:bCs/>
          <w:kern w:val="0"/>
          <w:sz w:val="28"/>
          <w:szCs w:val="28"/>
        </w:rPr>
        <w:t>21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:</w:t>
      </w:r>
      <w:r>
        <w:rPr>
          <w:rFonts w:ascii="仿宋" w:eastAsia="仿宋" w:hAnsi="仿宋" w:cs="Arial"/>
          <w:b/>
          <w:bCs/>
          <w:kern w:val="0"/>
          <w:sz w:val="28"/>
          <w:szCs w:val="28"/>
        </w:rPr>
        <w:t>00</w:t>
      </w:r>
    </w:p>
    <w:p w14:paraId="64E1C963" w14:textId="77777777" w:rsidR="0022368D" w:rsidRDefault="00977F31">
      <w:pPr>
        <w:pStyle w:val="11"/>
        <w:widowControl/>
        <w:numPr>
          <w:ilvl w:val="0"/>
          <w:numId w:val="6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/>
          <w:kern w:val="0"/>
          <w:sz w:val="28"/>
          <w:szCs w:val="28"/>
        </w:rPr>
        <w:t>考生根据校方发布</w:t>
      </w:r>
      <w:r>
        <w:rPr>
          <w:rFonts w:ascii="仿宋" w:eastAsia="仿宋" w:hAnsi="仿宋" w:cs="Arial" w:hint="eastAsia"/>
          <w:kern w:val="0"/>
          <w:sz w:val="28"/>
          <w:szCs w:val="28"/>
        </w:rPr>
        <w:t>的</w:t>
      </w:r>
      <w:r>
        <w:rPr>
          <w:rFonts w:ascii="仿宋" w:eastAsia="仿宋" w:hAnsi="仿宋" w:cs="Arial"/>
          <w:kern w:val="0"/>
          <w:sz w:val="28"/>
          <w:szCs w:val="28"/>
        </w:rPr>
        <w:t>考试</w:t>
      </w:r>
      <w:r>
        <w:rPr>
          <w:rFonts w:ascii="仿宋" w:eastAsia="仿宋" w:hAnsi="仿宋" w:cs="Arial" w:hint="eastAsia"/>
          <w:kern w:val="0"/>
          <w:sz w:val="28"/>
          <w:szCs w:val="28"/>
        </w:rPr>
        <w:t>须知、《</w:t>
      </w:r>
      <w:r>
        <w:rPr>
          <w:rFonts w:ascii="仿宋" w:eastAsia="仿宋" w:hAnsi="仿宋" w:cs="Arial"/>
          <w:kern w:val="0"/>
          <w:sz w:val="28"/>
          <w:szCs w:val="28"/>
        </w:rPr>
        <w:t>在线考试</w:t>
      </w:r>
      <w:r>
        <w:rPr>
          <w:rFonts w:ascii="仿宋" w:eastAsia="仿宋" w:hAnsi="仿宋" w:cs="Arial" w:hint="eastAsia"/>
          <w:kern w:val="0"/>
          <w:sz w:val="28"/>
          <w:szCs w:val="28"/>
        </w:rPr>
        <w:t>考生操作</w:t>
      </w:r>
      <w:r>
        <w:rPr>
          <w:rFonts w:ascii="仿宋" w:eastAsia="仿宋" w:hAnsi="仿宋" w:cs="Arial"/>
          <w:kern w:val="0"/>
          <w:sz w:val="28"/>
          <w:szCs w:val="28"/>
        </w:rPr>
        <w:t>手册</w:t>
      </w:r>
      <w:r>
        <w:rPr>
          <w:rFonts w:ascii="仿宋" w:eastAsia="仿宋" w:hAnsi="仿宋" w:cs="Arial" w:hint="eastAsia"/>
          <w:kern w:val="0"/>
          <w:sz w:val="28"/>
          <w:szCs w:val="28"/>
        </w:rPr>
        <w:t>》和短信通知中的</w:t>
      </w:r>
      <w:r>
        <w:rPr>
          <w:rFonts w:ascii="仿宋" w:eastAsia="仿宋" w:hAnsi="仿宋" w:cs="Arial"/>
          <w:kern w:val="0"/>
          <w:sz w:val="28"/>
          <w:szCs w:val="28"/>
        </w:rPr>
        <w:t>信息</w:t>
      </w:r>
      <w:r>
        <w:rPr>
          <w:rFonts w:ascii="仿宋" w:eastAsia="仿宋" w:hAnsi="仿宋" w:cs="Arial" w:hint="eastAsia"/>
          <w:kern w:val="0"/>
          <w:sz w:val="28"/>
          <w:szCs w:val="28"/>
        </w:rPr>
        <w:t>，</w:t>
      </w:r>
      <w:r>
        <w:rPr>
          <w:rFonts w:ascii="仿宋" w:eastAsia="仿宋" w:hAnsi="仿宋" w:cs="Arial"/>
          <w:kern w:val="0"/>
          <w:sz w:val="28"/>
          <w:szCs w:val="28"/>
        </w:rPr>
        <w:t>下载</w:t>
      </w:r>
      <w:r>
        <w:rPr>
          <w:rFonts w:ascii="仿宋" w:eastAsia="仿宋" w:hAnsi="仿宋" w:cs="Arial" w:hint="eastAsia"/>
          <w:kern w:val="0"/>
          <w:sz w:val="28"/>
          <w:szCs w:val="28"/>
        </w:rPr>
        <w:t>并</w:t>
      </w:r>
      <w:r>
        <w:rPr>
          <w:rFonts w:ascii="仿宋" w:eastAsia="仿宋" w:hAnsi="仿宋" w:cs="Arial"/>
          <w:kern w:val="0"/>
          <w:sz w:val="28"/>
          <w:szCs w:val="28"/>
        </w:rPr>
        <w:t>安装考试和监考系统软件，</w:t>
      </w:r>
      <w:r>
        <w:rPr>
          <w:rFonts w:ascii="仿宋" w:eastAsia="仿宋" w:hAnsi="仿宋" w:cs="Arial" w:hint="eastAsia"/>
          <w:kern w:val="0"/>
          <w:sz w:val="28"/>
          <w:szCs w:val="28"/>
        </w:rPr>
        <w:t>分别</w:t>
      </w:r>
      <w:r>
        <w:rPr>
          <w:rFonts w:ascii="仿宋" w:eastAsia="仿宋" w:hAnsi="仿宋" w:cs="Arial"/>
          <w:kern w:val="0"/>
          <w:sz w:val="28"/>
          <w:szCs w:val="28"/>
        </w:rPr>
        <w:t>完成设备和各软件的测试。</w:t>
      </w:r>
    </w:p>
    <w:p w14:paraId="44F7D4A6" w14:textId="77777777" w:rsidR="0022368D" w:rsidRDefault="00977F31">
      <w:pPr>
        <w:pStyle w:val="11"/>
        <w:widowControl/>
        <w:shd w:val="clear" w:color="auto" w:fill="FFFFFF"/>
        <w:spacing w:after="150"/>
        <w:ind w:left="840" w:firstLineChars="0" w:firstLine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注意：考生务必确保手机可以正常接收考试通知短信。</w:t>
      </w:r>
    </w:p>
    <w:p w14:paraId="72A5BD8B" w14:textId="77777777" w:rsidR="0022368D" w:rsidRDefault="00977F31">
      <w:pPr>
        <w:pStyle w:val="11"/>
        <w:widowControl/>
        <w:numPr>
          <w:ilvl w:val="0"/>
          <w:numId w:val="6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测试软件包括：</w:t>
      </w:r>
    </w:p>
    <w:p w14:paraId="5B656426" w14:textId="207C704B" w:rsidR="0022368D" w:rsidRDefault="00977F31">
      <w:pPr>
        <w:pStyle w:val="11"/>
        <w:widowControl/>
        <w:shd w:val="clear" w:color="auto" w:fill="FFFFFF"/>
        <w:spacing w:after="150"/>
        <w:ind w:left="840" w:firstLineChars="0" w:firstLine="0"/>
        <w:jc w:val="left"/>
        <w:rPr>
          <w:rFonts w:ascii="仿宋" w:eastAsia="仿宋" w:hAnsi="仿宋" w:cs="Arial"/>
          <w:b/>
          <w:bCs/>
          <w:kern w:val="0"/>
          <w:sz w:val="28"/>
          <w:szCs w:val="28"/>
        </w:rPr>
      </w:pPr>
      <w:r>
        <w:rPr>
          <w:rFonts w:ascii="仿宋" w:eastAsia="仿宋" w:hAnsi="仿宋" w:cs="Arial"/>
          <w:b/>
          <w:kern w:val="0"/>
          <w:sz w:val="28"/>
          <w:szCs w:val="28"/>
        </w:rPr>
        <w:t>1</w:t>
      </w:r>
      <w:r>
        <w:rPr>
          <w:rFonts w:ascii="仿宋" w:eastAsia="仿宋" w:hAnsi="仿宋" w:cs="Arial" w:hint="eastAsia"/>
          <w:b/>
          <w:kern w:val="0"/>
          <w:sz w:val="28"/>
          <w:szCs w:val="28"/>
        </w:rPr>
        <w:t>）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“易考”电脑客户端（</w:t>
      </w:r>
      <w:r w:rsidR="001B49B9"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笔试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）</w:t>
      </w:r>
    </w:p>
    <w:p w14:paraId="5BBFD9F3" w14:textId="77777777" w:rsidR="0022368D" w:rsidRDefault="00977F31">
      <w:pPr>
        <w:pStyle w:val="11"/>
        <w:widowControl/>
        <w:shd w:val="clear" w:color="auto" w:fill="FFFFFF"/>
        <w:spacing w:after="150"/>
        <w:ind w:left="840" w:firstLineChars="0" w:firstLine="0"/>
        <w:jc w:val="left"/>
        <w:rPr>
          <w:rFonts w:ascii="仿宋" w:eastAsia="仿宋" w:hAnsi="仿宋" w:cs="Arial"/>
          <w:b/>
          <w:bCs/>
          <w:kern w:val="0"/>
          <w:sz w:val="28"/>
          <w:szCs w:val="28"/>
        </w:rPr>
      </w:pPr>
      <w:r>
        <w:rPr>
          <w:rFonts w:ascii="仿宋" w:eastAsia="仿宋" w:hAnsi="仿宋" w:cs="Arial"/>
          <w:b/>
          <w:bCs/>
          <w:kern w:val="0"/>
          <w:sz w:val="28"/>
          <w:szCs w:val="28"/>
        </w:rPr>
        <w:t>2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）“优巡”电脑客户端（面试）</w:t>
      </w:r>
    </w:p>
    <w:p w14:paraId="6A191871" w14:textId="77777777" w:rsidR="0022368D" w:rsidRDefault="00977F31">
      <w:pPr>
        <w:pStyle w:val="11"/>
        <w:widowControl/>
        <w:shd w:val="clear" w:color="auto" w:fill="FFFFFF"/>
        <w:spacing w:after="150"/>
        <w:ind w:left="840" w:firstLineChars="0" w:firstLine="0"/>
        <w:jc w:val="left"/>
        <w:rPr>
          <w:rFonts w:ascii="仿宋" w:eastAsia="仿宋" w:hAnsi="仿宋" w:cs="Arial"/>
          <w:b/>
          <w:bCs/>
          <w:kern w:val="0"/>
          <w:sz w:val="28"/>
          <w:szCs w:val="28"/>
        </w:rPr>
      </w:pPr>
      <w:r>
        <w:rPr>
          <w:rFonts w:ascii="仿宋" w:eastAsia="仿宋" w:hAnsi="仿宋" w:cs="Arial"/>
          <w:b/>
          <w:bCs/>
          <w:kern w:val="0"/>
          <w:sz w:val="28"/>
          <w:szCs w:val="28"/>
        </w:rPr>
        <w:t>3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）“优巡”手机</w:t>
      </w:r>
      <w:r>
        <w:rPr>
          <w:rFonts w:ascii="仿宋" w:eastAsia="仿宋" w:hAnsi="仿宋" w:cs="Arial"/>
          <w:b/>
          <w:bCs/>
          <w:kern w:val="0"/>
          <w:sz w:val="28"/>
          <w:szCs w:val="28"/>
        </w:rPr>
        <w:t>APP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（监考）</w:t>
      </w:r>
    </w:p>
    <w:p w14:paraId="1DFCB26A" w14:textId="423C4776" w:rsidR="0022368D" w:rsidRDefault="00977F31">
      <w:pPr>
        <w:pStyle w:val="11"/>
        <w:widowControl/>
        <w:shd w:val="clear" w:color="auto" w:fill="FFFFFF"/>
        <w:spacing w:after="150"/>
        <w:ind w:left="840" w:firstLineChars="0" w:firstLine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lastRenderedPageBreak/>
        <w:t>注意：“易考”电脑客户端、“优巡”电脑客户端需分别单独启动进行测试，避免摄像头或麦克风出现占用等异常情况。</w:t>
      </w:r>
    </w:p>
    <w:p w14:paraId="0255575E" w14:textId="77777777" w:rsidR="0022368D" w:rsidRDefault="00977F31">
      <w:pPr>
        <w:pStyle w:val="11"/>
        <w:widowControl/>
        <w:numPr>
          <w:ilvl w:val="0"/>
          <w:numId w:val="6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登录</w:t>
      </w:r>
      <w:r>
        <w:rPr>
          <w:rFonts w:ascii="仿宋" w:eastAsia="仿宋" w:hAnsi="仿宋" w:cs="Arial"/>
          <w:kern w:val="0"/>
          <w:sz w:val="28"/>
          <w:szCs w:val="28"/>
        </w:rPr>
        <w:t>信息：</w:t>
      </w:r>
    </w:p>
    <w:p w14:paraId="1F054FDF" w14:textId="77777777" w:rsidR="0022368D" w:rsidRDefault="00977F31">
      <w:pPr>
        <w:pStyle w:val="11"/>
        <w:widowControl/>
        <w:shd w:val="clear" w:color="auto" w:fill="FFFFFF"/>
        <w:spacing w:after="150"/>
        <w:ind w:left="840" w:firstLineChars="0" w:firstLine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/>
          <w:kern w:val="0"/>
          <w:sz w:val="28"/>
          <w:szCs w:val="28"/>
        </w:rPr>
        <w:t>本次考试以身份证号作为</w:t>
      </w:r>
      <w:r>
        <w:rPr>
          <w:rFonts w:ascii="仿宋" w:eastAsia="仿宋" w:hAnsi="仿宋" w:cs="Arial" w:hint="eastAsia"/>
          <w:kern w:val="0"/>
          <w:sz w:val="28"/>
          <w:szCs w:val="28"/>
        </w:rPr>
        <w:t>准考证</w:t>
      </w:r>
      <w:r>
        <w:rPr>
          <w:rFonts w:ascii="仿宋" w:eastAsia="仿宋" w:hAnsi="仿宋" w:cs="Arial"/>
          <w:kern w:val="0"/>
          <w:sz w:val="28"/>
          <w:szCs w:val="28"/>
        </w:rPr>
        <w:t>号</w:t>
      </w:r>
      <w:r>
        <w:rPr>
          <w:rFonts w:ascii="仿宋" w:eastAsia="仿宋" w:hAnsi="仿宋" w:cs="Arial" w:hint="eastAsia"/>
          <w:kern w:val="0"/>
          <w:sz w:val="28"/>
          <w:szCs w:val="28"/>
        </w:rPr>
        <w:t>，本</w:t>
      </w:r>
      <w:r>
        <w:rPr>
          <w:rFonts w:ascii="仿宋" w:eastAsia="仿宋" w:hAnsi="仿宋" w:cs="Arial"/>
          <w:kern w:val="0"/>
          <w:sz w:val="28"/>
          <w:szCs w:val="28"/>
        </w:rPr>
        <w:t>阶段使用的软件</w:t>
      </w:r>
      <w:r>
        <w:rPr>
          <w:rFonts w:ascii="仿宋" w:eastAsia="仿宋" w:hAnsi="仿宋" w:cs="Arial" w:hint="eastAsia"/>
          <w:kern w:val="0"/>
          <w:sz w:val="28"/>
          <w:szCs w:val="28"/>
        </w:rPr>
        <w:t>和</w:t>
      </w:r>
      <w:r>
        <w:rPr>
          <w:rFonts w:ascii="仿宋" w:eastAsia="仿宋" w:hAnsi="仿宋" w:cs="Arial"/>
          <w:kern w:val="0"/>
          <w:sz w:val="28"/>
          <w:szCs w:val="28"/>
        </w:rPr>
        <w:t>对应考试</w:t>
      </w:r>
      <w:r>
        <w:rPr>
          <w:rFonts w:ascii="仿宋" w:eastAsia="仿宋" w:hAnsi="仿宋" w:cs="Arial" w:hint="eastAsia"/>
          <w:kern w:val="0"/>
          <w:sz w:val="28"/>
          <w:szCs w:val="28"/>
        </w:rPr>
        <w:t>ID如下：</w:t>
      </w:r>
    </w:p>
    <w:tbl>
      <w:tblPr>
        <w:tblStyle w:val="af0"/>
        <w:tblW w:w="5949" w:type="dxa"/>
        <w:jc w:val="center"/>
        <w:tblLook w:val="04A0" w:firstRow="1" w:lastRow="0" w:firstColumn="1" w:lastColumn="0" w:noHBand="0" w:noVBand="1"/>
      </w:tblPr>
      <w:tblGrid>
        <w:gridCol w:w="3539"/>
        <w:gridCol w:w="2410"/>
      </w:tblGrid>
      <w:tr w:rsidR="0022368D" w14:paraId="09A4E2DC" w14:textId="77777777">
        <w:trPr>
          <w:trHeight w:val="20"/>
          <w:jc w:val="center"/>
        </w:trPr>
        <w:tc>
          <w:tcPr>
            <w:tcW w:w="3539" w:type="dxa"/>
            <w:shd w:val="clear" w:color="auto" w:fill="D9D9D9" w:themeFill="background1" w:themeFillShade="D9"/>
          </w:tcPr>
          <w:p w14:paraId="29D5E3A0" w14:textId="77777777" w:rsidR="0022368D" w:rsidRDefault="00977F31">
            <w:pPr>
              <w:pStyle w:val="11"/>
              <w:widowControl/>
              <w:ind w:firstLineChars="0" w:firstLine="0"/>
              <w:jc w:val="center"/>
              <w:rPr>
                <w:rFonts w:ascii="仿宋" w:eastAsia="仿宋" w:hAnsi="仿宋" w:cs="Arial"/>
                <w:b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Arial" w:hint="eastAsia"/>
                <w:b/>
                <w:kern w:val="0"/>
                <w:sz w:val="24"/>
                <w:szCs w:val="28"/>
              </w:rPr>
              <w:t>软件名称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0D8A31CB" w14:textId="77777777" w:rsidR="0022368D" w:rsidRDefault="00977F31">
            <w:pPr>
              <w:pStyle w:val="11"/>
              <w:widowControl/>
              <w:ind w:firstLineChars="0" w:firstLine="0"/>
              <w:jc w:val="center"/>
              <w:rPr>
                <w:rFonts w:ascii="仿宋" w:eastAsia="仿宋" w:hAnsi="仿宋" w:cs="Arial"/>
                <w:b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Arial" w:hint="eastAsia"/>
                <w:b/>
                <w:kern w:val="0"/>
                <w:sz w:val="24"/>
                <w:szCs w:val="28"/>
              </w:rPr>
              <w:t>考试ID</w:t>
            </w:r>
          </w:p>
        </w:tc>
      </w:tr>
      <w:tr w:rsidR="0022368D" w14:paraId="21AA375F" w14:textId="77777777">
        <w:trPr>
          <w:trHeight w:val="20"/>
          <w:jc w:val="center"/>
        </w:trPr>
        <w:tc>
          <w:tcPr>
            <w:tcW w:w="3539" w:type="dxa"/>
            <w:vAlign w:val="center"/>
          </w:tcPr>
          <w:p w14:paraId="159FC88C" w14:textId="0A843DC4" w:rsidR="0022368D" w:rsidRDefault="00977F31">
            <w:pPr>
              <w:pStyle w:val="11"/>
              <w:widowControl/>
              <w:ind w:firstLineChars="0" w:firstLine="0"/>
              <w:jc w:val="center"/>
              <w:rPr>
                <w:rFonts w:ascii="仿宋" w:eastAsia="仿宋" w:hAnsi="仿宋" w:cs="Arial"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Arial" w:hint="eastAsia"/>
                <w:kern w:val="0"/>
                <w:sz w:val="24"/>
                <w:szCs w:val="28"/>
              </w:rPr>
              <w:t>“易考”电脑客户端（</w:t>
            </w:r>
            <w:r w:rsidR="009E4445">
              <w:rPr>
                <w:rFonts w:ascii="仿宋" w:eastAsia="仿宋" w:hAnsi="仿宋" w:cs="Arial" w:hint="eastAsia"/>
                <w:kern w:val="0"/>
                <w:sz w:val="24"/>
                <w:szCs w:val="28"/>
              </w:rPr>
              <w:t>笔</w:t>
            </w:r>
            <w:r>
              <w:rPr>
                <w:rFonts w:ascii="仿宋" w:eastAsia="仿宋" w:hAnsi="仿宋" w:cs="Arial" w:hint="eastAsia"/>
                <w:kern w:val="0"/>
                <w:sz w:val="24"/>
                <w:szCs w:val="28"/>
              </w:rPr>
              <w:t>试）</w:t>
            </w:r>
          </w:p>
        </w:tc>
        <w:tc>
          <w:tcPr>
            <w:tcW w:w="2410" w:type="dxa"/>
          </w:tcPr>
          <w:p w14:paraId="2DDD664C" w14:textId="77777777" w:rsidR="0022368D" w:rsidRDefault="00977F31">
            <w:pPr>
              <w:pStyle w:val="11"/>
              <w:widowControl/>
              <w:ind w:firstLineChars="0" w:firstLine="0"/>
              <w:jc w:val="center"/>
              <w:rPr>
                <w:rFonts w:ascii="仿宋" w:eastAsia="仿宋" w:hAnsi="仿宋" w:cs="Arial"/>
                <w:kern w:val="0"/>
                <w:sz w:val="24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195054</w:t>
            </w:r>
          </w:p>
        </w:tc>
      </w:tr>
      <w:tr w:rsidR="0022368D" w14:paraId="29579682" w14:textId="77777777">
        <w:trPr>
          <w:trHeight w:val="20"/>
          <w:jc w:val="center"/>
        </w:trPr>
        <w:tc>
          <w:tcPr>
            <w:tcW w:w="3539" w:type="dxa"/>
          </w:tcPr>
          <w:p w14:paraId="1A1AEF1C" w14:textId="77777777" w:rsidR="0022368D" w:rsidRDefault="00977F31">
            <w:pPr>
              <w:pStyle w:val="11"/>
              <w:widowControl/>
              <w:ind w:firstLineChars="0" w:firstLine="0"/>
              <w:jc w:val="center"/>
              <w:rPr>
                <w:rFonts w:ascii="仿宋" w:eastAsia="仿宋" w:hAnsi="仿宋" w:cs="Arial"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Arial" w:hint="eastAsia"/>
                <w:kern w:val="0"/>
                <w:sz w:val="24"/>
                <w:szCs w:val="28"/>
              </w:rPr>
              <w:t>“优巡”电脑客户端（面试）</w:t>
            </w:r>
          </w:p>
        </w:tc>
        <w:tc>
          <w:tcPr>
            <w:tcW w:w="2410" w:type="dxa"/>
          </w:tcPr>
          <w:p w14:paraId="1653D679" w14:textId="77777777" w:rsidR="0022368D" w:rsidRDefault="00977F31">
            <w:pPr>
              <w:pStyle w:val="11"/>
              <w:widowControl/>
              <w:ind w:firstLineChars="0" w:firstLine="0"/>
              <w:jc w:val="center"/>
              <w:rPr>
                <w:rFonts w:ascii="仿宋" w:eastAsia="仿宋" w:hAnsi="仿宋" w:cs="Arial"/>
                <w:kern w:val="0"/>
                <w:sz w:val="24"/>
                <w:szCs w:val="28"/>
                <w:lang w:eastAsia="zh-Hans"/>
              </w:rPr>
            </w:pPr>
            <w:r>
              <w:rPr>
                <w:rFonts w:ascii="仿宋" w:eastAsia="仿宋" w:hAnsi="仿宋" w:cs="Arial" w:hint="eastAsia"/>
                <w:kern w:val="0"/>
                <w:sz w:val="24"/>
                <w:szCs w:val="28"/>
                <w:lang w:eastAsia="zh-Hans"/>
              </w:rPr>
              <w:t>qmcsks</w:t>
            </w:r>
            <w:r>
              <w:rPr>
                <w:rFonts w:ascii="仿宋" w:eastAsia="仿宋" w:hAnsi="仿宋" w:cs="Arial"/>
                <w:kern w:val="0"/>
                <w:sz w:val="24"/>
                <w:szCs w:val="28"/>
                <w:lang w:eastAsia="zh-Hans"/>
              </w:rPr>
              <w:t>001</w:t>
            </w:r>
          </w:p>
        </w:tc>
      </w:tr>
      <w:tr w:rsidR="0022368D" w14:paraId="4FC7AD15" w14:textId="77777777">
        <w:trPr>
          <w:trHeight w:val="20"/>
          <w:jc w:val="center"/>
        </w:trPr>
        <w:tc>
          <w:tcPr>
            <w:tcW w:w="3539" w:type="dxa"/>
          </w:tcPr>
          <w:p w14:paraId="2035B5B2" w14:textId="77777777" w:rsidR="0022368D" w:rsidRDefault="00977F31">
            <w:pPr>
              <w:pStyle w:val="11"/>
              <w:widowControl/>
              <w:ind w:firstLineChars="0" w:firstLine="0"/>
              <w:jc w:val="center"/>
              <w:rPr>
                <w:rFonts w:ascii="仿宋" w:eastAsia="仿宋" w:hAnsi="仿宋" w:cs="Arial"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Arial" w:hint="eastAsia"/>
                <w:kern w:val="0"/>
                <w:sz w:val="24"/>
                <w:szCs w:val="28"/>
              </w:rPr>
              <w:t>“优巡”手机</w:t>
            </w:r>
            <w:r>
              <w:rPr>
                <w:rFonts w:ascii="仿宋" w:eastAsia="仿宋" w:hAnsi="仿宋" w:cs="Arial"/>
                <w:kern w:val="0"/>
                <w:sz w:val="24"/>
                <w:szCs w:val="28"/>
              </w:rPr>
              <w:t>APP</w:t>
            </w:r>
            <w:r>
              <w:rPr>
                <w:rFonts w:ascii="仿宋" w:eastAsia="仿宋" w:hAnsi="仿宋" w:cs="Arial" w:hint="eastAsia"/>
                <w:kern w:val="0"/>
                <w:sz w:val="24"/>
                <w:szCs w:val="28"/>
              </w:rPr>
              <w:t>（监考）</w:t>
            </w:r>
          </w:p>
        </w:tc>
        <w:tc>
          <w:tcPr>
            <w:tcW w:w="2410" w:type="dxa"/>
          </w:tcPr>
          <w:p w14:paraId="4788378B" w14:textId="77777777" w:rsidR="0022368D" w:rsidRDefault="00977F31">
            <w:pPr>
              <w:pStyle w:val="11"/>
              <w:widowControl/>
              <w:ind w:firstLineChars="0" w:firstLine="0"/>
              <w:jc w:val="center"/>
              <w:rPr>
                <w:rFonts w:ascii="仿宋" w:eastAsia="仿宋" w:hAnsi="仿宋" w:cs="Arial"/>
                <w:kern w:val="0"/>
                <w:sz w:val="24"/>
                <w:szCs w:val="28"/>
                <w:lang w:eastAsia="zh-Hans"/>
              </w:rPr>
            </w:pPr>
            <w:r>
              <w:rPr>
                <w:rFonts w:ascii="仿宋" w:eastAsia="仿宋" w:hAnsi="仿宋" w:cs="Arial" w:hint="eastAsia"/>
                <w:kern w:val="0"/>
                <w:sz w:val="24"/>
                <w:szCs w:val="28"/>
                <w:lang w:eastAsia="zh-Hans"/>
              </w:rPr>
              <w:t>qmcsks001</w:t>
            </w:r>
          </w:p>
        </w:tc>
      </w:tr>
    </w:tbl>
    <w:p w14:paraId="3A47D373" w14:textId="77777777" w:rsidR="0022368D" w:rsidRDefault="0022368D">
      <w:pPr>
        <w:widowControl/>
        <w:shd w:val="clear" w:color="auto" w:fill="FFFFFF"/>
        <w:spacing w:after="150"/>
        <w:jc w:val="left"/>
        <w:rPr>
          <w:rFonts w:ascii="仿宋" w:eastAsia="仿宋" w:hAnsi="仿宋" w:cs="Arial"/>
          <w:kern w:val="0"/>
          <w:sz w:val="28"/>
          <w:szCs w:val="28"/>
        </w:rPr>
      </w:pPr>
    </w:p>
    <w:p w14:paraId="7087ADEE" w14:textId="77777777" w:rsidR="0022368D" w:rsidRDefault="00977F31">
      <w:pPr>
        <w:pStyle w:val="11"/>
        <w:widowControl/>
        <w:numPr>
          <w:ilvl w:val="0"/>
          <w:numId w:val="5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b/>
          <w:bCs/>
          <w:kern w:val="0"/>
          <w:sz w:val="28"/>
          <w:szCs w:val="28"/>
        </w:rPr>
      </w:pP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模拟考试-</w:t>
      </w:r>
      <w:r>
        <w:rPr>
          <w:rFonts w:ascii="仿宋" w:eastAsia="仿宋" w:hAnsi="仿宋" w:cs="Arial"/>
          <w:b/>
          <w:bCs/>
          <w:kern w:val="0"/>
          <w:sz w:val="28"/>
          <w:szCs w:val="28"/>
        </w:rPr>
        <w:t xml:space="preserve"> 3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月1</w:t>
      </w:r>
      <w:r>
        <w:rPr>
          <w:rFonts w:ascii="仿宋" w:eastAsia="仿宋" w:hAnsi="仿宋" w:cs="Arial"/>
          <w:b/>
          <w:bCs/>
          <w:kern w:val="0"/>
          <w:sz w:val="28"/>
          <w:szCs w:val="28"/>
        </w:rPr>
        <w:t>7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日9:</w:t>
      </w:r>
      <w:r>
        <w:rPr>
          <w:rFonts w:ascii="仿宋" w:eastAsia="仿宋" w:hAnsi="仿宋" w:cs="Arial"/>
          <w:b/>
          <w:bCs/>
          <w:kern w:val="0"/>
          <w:sz w:val="28"/>
          <w:szCs w:val="28"/>
        </w:rPr>
        <w:t>00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-</w:t>
      </w:r>
      <w:r>
        <w:rPr>
          <w:rFonts w:ascii="仿宋" w:eastAsia="仿宋" w:hAnsi="仿宋" w:cs="Arial"/>
          <w:b/>
          <w:bCs/>
          <w:kern w:val="0"/>
          <w:sz w:val="28"/>
          <w:szCs w:val="28"/>
        </w:rPr>
        <w:t>10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:</w:t>
      </w:r>
      <w:r>
        <w:rPr>
          <w:rFonts w:ascii="仿宋" w:eastAsia="仿宋" w:hAnsi="仿宋" w:cs="Arial"/>
          <w:b/>
          <w:bCs/>
          <w:kern w:val="0"/>
          <w:sz w:val="28"/>
          <w:szCs w:val="28"/>
        </w:rPr>
        <w:t>00</w:t>
      </w:r>
    </w:p>
    <w:p w14:paraId="2028646C" w14:textId="0D8E9AC6" w:rsidR="0022368D" w:rsidRDefault="00977F31">
      <w:pPr>
        <w:pStyle w:val="11"/>
        <w:widowControl/>
        <w:numPr>
          <w:ilvl w:val="0"/>
          <w:numId w:val="6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考生登录“易考”电脑客户端（考试）进行</w:t>
      </w:r>
      <w:r w:rsidR="001F1764">
        <w:rPr>
          <w:rFonts w:ascii="仿宋" w:eastAsia="仿宋" w:hAnsi="仿宋" w:cs="Arial" w:hint="eastAsia"/>
          <w:kern w:val="0"/>
          <w:sz w:val="28"/>
          <w:szCs w:val="28"/>
        </w:rPr>
        <w:t>笔试</w:t>
      </w:r>
      <w:r>
        <w:rPr>
          <w:rFonts w:ascii="仿宋" w:eastAsia="仿宋" w:hAnsi="仿宋" w:cs="Arial" w:hint="eastAsia"/>
          <w:kern w:val="0"/>
          <w:sz w:val="28"/>
          <w:szCs w:val="28"/>
        </w:rPr>
        <w:t>，须同时</w:t>
      </w:r>
      <w:r>
        <w:rPr>
          <w:rFonts w:ascii="仿宋" w:eastAsia="仿宋" w:hAnsi="仿宋" w:cs="Arial"/>
          <w:kern w:val="0"/>
          <w:sz w:val="28"/>
          <w:szCs w:val="28"/>
        </w:rPr>
        <w:t>登录</w:t>
      </w:r>
      <w:r>
        <w:rPr>
          <w:rFonts w:ascii="仿宋" w:eastAsia="仿宋" w:hAnsi="仿宋" w:cs="Arial" w:hint="eastAsia"/>
          <w:kern w:val="0"/>
          <w:sz w:val="28"/>
          <w:szCs w:val="28"/>
        </w:rPr>
        <w:t>“优巡”手机</w:t>
      </w:r>
      <w:r>
        <w:rPr>
          <w:rFonts w:ascii="仿宋" w:eastAsia="仿宋" w:hAnsi="仿宋" w:cs="Arial"/>
          <w:kern w:val="0"/>
          <w:sz w:val="28"/>
          <w:szCs w:val="28"/>
        </w:rPr>
        <w:t>APP</w:t>
      </w:r>
      <w:r>
        <w:rPr>
          <w:rFonts w:ascii="仿宋" w:eastAsia="仿宋" w:hAnsi="仿宋" w:cs="Arial" w:hint="eastAsia"/>
          <w:kern w:val="0"/>
          <w:sz w:val="28"/>
          <w:szCs w:val="28"/>
        </w:rPr>
        <w:t>（监考），并按照正式考试流程进行模拟考试，模拟考试可以提前3</w:t>
      </w:r>
      <w:r>
        <w:rPr>
          <w:rFonts w:ascii="仿宋" w:eastAsia="仿宋" w:hAnsi="仿宋" w:cs="Arial"/>
          <w:kern w:val="0"/>
          <w:sz w:val="28"/>
          <w:szCs w:val="28"/>
        </w:rPr>
        <w:t>0</w:t>
      </w:r>
      <w:r>
        <w:rPr>
          <w:rFonts w:ascii="仿宋" w:eastAsia="仿宋" w:hAnsi="仿宋" w:cs="Arial" w:hint="eastAsia"/>
          <w:kern w:val="0"/>
          <w:sz w:val="28"/>
          <w:szCs w:val="28"/>
        </w:rPr>
        <w:t>分钟进行登录。</w:t>
      </w:r>
    </w:p>
    <w:p w14:paraId="48A13882" w14:textId="00AAB3EC" w:rsidR="0022368D" w:rsidRDefault="00977F31">
      <w:pPr>
        <w:pStyle w:val="11"/>
        <w:widowControl/>
        <w:numPr>
          <w:ilvl w:val="0"/>
          <w:numId w:val="6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监考</w:t>
      </w:r>
      <w:r>
        <w:rPr>
          <w:rFonts w:ascii="仿宋" w:eastAsia="仿宋" w:hAnsi="仿宋" w:cs="Arial"/>
          <w:kern w:val="0"/>
          <w:sz w:val="28"/>
          <w:szCs w:val="28"/>
        </w:rPr>
        <w:t>手机</w:t>
      </w:r>
      <w:r>
        <w:rPr>
          <w:rFonts w:ascii="仿宋" w:eastAsia="仿宋" w:hAnsi="仿宋" w:cs="Arial" w:hint="eastAsia"/>
          <w:kern w:val="0"/>
          <w:sz w:val="28"/>
          <w:szCs w:val="28"/>
        </w:rPr>
        <w:t>摆放</w:t>
      </w:r>
      <w:r>
        <w:rPr>
          <w:rFonts w:ascii="仿宋" w:eastAsia="仿宋" w:hAnsi="仿宋" w:cs="Arial"/>
          <w:kern w:val="0"/>
          <w:sz w:val="28"/>
          <w:szCs w:val="28"/>
        </w:rPr>
        <w:t>于考生</w:t>
      </w:r>
      <w:r>
        <w:rPr>
          <w:rFonts w:ascii="仿宋" w:eastAsia="仿宋" w:hAnsi="仿宋" w:cs="Arial" w:hint="eastAsia"/>
          <w:kern w:val="0"/>
          <w:sz w:val="28"/>
          <w:szCs w:val="28"/>
        </w:rPr>
        <w:t>侧后方1.5米</w:t>
      </w:r>
      <w:r>
        <w:rPr>
          <w:rFonts w:ascii="仿宋" w:eastAsia="仿宋" w:hAnsi="仿宋" w:cs="Arial"/>
          <w:kern w:val="0"/>
          <w:sz w:val="28"/>
          <w:szCs w:val="28"/>
        </w:rPr>
        <w:t>-2</w:t>
      </w:r>
      <w:r>
        <w:rPr>
          <w:rFonts w:ascii="仿宋" w:eastAsia="仿宋" w:hAnsi="仿宋" w:cs="Arial" w:hint="eastAsia"/>
          <w:kern w:val="0"/>
          <w:sz w:val="28"/>
          <w:szCs w:val="28"/>
        </w:rPr>
        <w:t>米</w:t>
      </w:r>
      <w:r>
        <w:rPr>
          <w:rFonts w:ascii="仿宋" w:eastAsia="仿宋" w:hAnsi="仿宋" w:cs="Arial"/>
          <w:kern w:val="0"/>
          <w:sz w:val="28"/>
          <w:szCs w:val="28"/>
        </w:rPr>
        <w:t>处，确保可以拍摄到考生</w:t>
      </w:r>
      <w:r w:rsidR="00FA0825">
        <w:rPr>
          <w:rFonts w:ascii="仿宋" w:eastAsia="仿宋" w:hAnsi="仿宋" w:cs="Arial" w:hint="eastAsia"/>
          <w:kern w:val="0"/>
          <w:sz w:val="28"/>
          <w:szCs w:val="28"/>
        </w:rPr>
        <w:t>的桌面以及</w:t>
      </w:r>
      <w:r>
        <w:rPr>
          <w:rFonts w:ascii="仿宋" w:eastAsia="仿宋" w:hAnsi="仿宋" w:cs="Arial"/>
          <w:kern w:val="0"/>
          <w:sz w:val="28"/>
          <w:szCs w:val="28"/>
        </w:rPr>
        <w:t>电脑</w:t>
      </w:r>
      <w:r w:rsidR="00FA0825">
        <w:rPr>
          <w:rFonts w:ascii="仿宋" w:eastAsia="仿宋" w:hAnsi="仿宋" w:cs="Arial" w:hint="eastAsia"/>
          <w:kern w:val="0"/>
          <w:sz w:val="28"/>
          <w:szCs w:val="28"/>
        </w:rPr>
        <w:t>屏幕</w:t>
      </w:r>
      <w:r>
        <w:rPr>
          <w:rFonts w:ascii="仿宋" w:eastAsia="仿宋" w:hAnsi="仿宋" w:cs="Arial"/>
          <w:kern w:val="0"/>
          <w:sz w:val="28"/>
          <w:szCs w:val="28"/>
        </w:rPr>
        <w:t>。</w:t>
      </w:r>
    </w:p>
    <w:p w14:paraId="6C01B2AF" w14:textId="77777777" w:rsidR="0022368D" w:rsidRDefault="00977F31">
      <w:pPr>
        <w:pStyle w:val="11"/>
        <w:widowControl/>
        <w:numPr>
          <w:ilvl w:val="0"/>
          <w:numId w:val="6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登录</w:t>
      </w:r>
      <w:r>
        <w:rPr>
          <w:rFonts w:ascii="仿宋" w:eastAsia="仿宋" w:hAnsi="仿宋" w:cs="Arial"/>
          <w:kern w:val="0"/>
          <w:sz w:val="28"/>
          <w:szCs w:val="28"/>
        </w:rPr>
        <w:t>信息：</w:t>
      </w:r>
    </w:p>
    <w:p w14:paraId="1830CD27" w14:textId="77777777" w:rsidR="0022368D" w:rsidRDefault="00977F31">
      <w:pPr>
        <w:pStyle w:val="11"/>
        <w:widowControl/>
        <w:shd w:val="clear" w:color="auto" w:fill="FFFFFF"/>
        <w:spacing w:after="150"/>
        <w:ind w:left="840" w:firstLineChars="0" w:firstLine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/>
          <w:kern w:val="0"/>
          <w:sz w:val="28"/>
          <w:szCs w:val="28"/>
        </w:rPr>
        <w:t>本次考试以身份证号作为</w:t>
      </w:r>
      <w:r>
        <w:rPr>
          <w:rFonts w:ascii="仿宋" w:eastAsia="仿宋" w:hAnsi="仿宋" w:cs="Arial" w:hint="eastAsia"/>
          <w:kern w:val="0"/>
          <w:sz w:val="28"/>
          <w:szCs w:val="28"/>
        </w:rPr>
        <w:t>准考证</w:t>
      </w:r>
      <w:r>
        <w:rPr>
          <w:rFonts w:ascii="仿宋" w:eastAsia="仿宋" w:hAnsi="仿宋" w:cs="Arial"/>
          <w:kern w:val="0"/>
          <w:sz w:val="28"/>
          <w:szCs w:val="28"/>
        </w:rPr>
        <w:t>号</w:t>
      </w:r>
      <w:r>
        <w:rPr>
          <w:rFonts w:ascii="仿宋" w:eastAsia="仿宋" w:hAnsi="仿宋" w:cs="Arial" w:hint="eastAsia"/>
          <w:kern w:val="0"/>
          <w:sz w:val="28"/>
          <w:szCs w:val="28"/>
        </w:rPr>
        <w:t>，本</w:t>
      </w:r>
      <w:r>
        <w:rPr>
          <w:rFonts w:ascii="仿宋" w:eastAsia="仿宋" w:hAnsi="仿宋" w:cs="Arial"/>
          <w:kern w:val="0"/>
          <w:sz w:val="28"/>
          <w:szCs w:val="28"/>
        </w:rPr>
        <w:t>阶段使用的软件</w:t>
      </w:r>
      <w:r>
        <w:rPr>
          <w:rFonts w:ascii="仿宋" w:eastAsia="仿宋" w:hAnsi="仿宋" w:cs="Arial" w:hint="eastAsia"/>
          <w:kern w:val="0"/>
          <w:sz w:val="28"/>
          <w:szCs w:val="28"/>
        </w:rPr>
        <w:t>和</w:t>
      </w:r>
      <w:r>
        <w:rPr>
          <w:rFonts w:ascii="仿宋" w:eastAsia="仿宋" w:hAnsi="仿宋" w:cs="Arial"/>
          <w:kern w:val="0"/>
          <w:sz w:val="28"/>
          <w:szCs w:val="28"/>
        </w:rPr>
        <w:t>对应考试</w:t>
      </w:r>
      <w:r>
        <w:rPr>
          <w:rFonts w:ascii="仿宋" w:eastAsia="仿宋" w:hAnsi="仿宋" w:cs="Arial" w:hint="eastAsia"/>
          <w:kern w:val="0"/>
          <w:sz w:val="28"/>
          <w:szCs w:val="28"/>
        </w:rPr>
        <w:t>ID如下：</w:t>
      </w:r>
    </w:p>
    <w:tbl>
      <w:tblPr>
        <w:tblStyle w:val="af0"/>
        <w:tblW w:w="0" w:type="auto"/>
        <w:jc w:val="center"/>
        <w:tblLook w:val="04A0" w:firstRow="1" w:lastRow="0" w:firstColumn="1" w:lastColumn="0" w:noHBand="0" w:noVBand="1"/>
      </w:tblPr>
      <w:tblGrid>
        <w:gridCol w:w="3594"/>
        <w:gridCol w:w="1465"/>
      </w:tblGrid>
      <w:tr w:rsidR="0022368D" w14:paraId="1C59F325" w14:textId="77777777">
        <w:trPr>
          <w:trHeight w:val="24"/>
          <w:jc w:val="center"/>
        </w:trPr>
        <w:tc>
          <w:tcPr>
            <w:tcW w:w="3594" w:type="dxa"/>
            <w:shd w:val="clear" w:color="auto" w:fill="D9D9D9" w:themeFill="background1" w:themeFillShade="D9"/>
          </w:tcPr>
          <w:p w14:paraId="233B0219" w14:textId="77777777" w:rsidR="0022368D" w:rsidRDefault="00977F31">
            <w:pPr>
              <w:pStyle w:val="11"/>
              <w:widowControl/>
              <w:ind w:firstLineChars="0" w:firstLine="0"/>
              <w:jc w:val="left"/>
              <w:rPr>
                <w:rFonts w:ascii="仿宋" w:eastAsia="仿宋" w:hAnsi="仿宋" w:cs="Arial"/>
                <w:b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Arial" w:hint="eastAsia"/>
                <w:b/>
                <w:kern w:val="0"/>
                <w:sz w:val="24"/>
                <w:szCs w:val="28"/>
              </w:rPr>
              <w:t>软件名称</w:t>
            </w:r>
          </w:p>
        </w:tc>
        <w:tc>
          <w:tcPr>
            <w:tcW w:w="1465" w:type="dxa"/>
            <w:shd w:val="clear" w:color="auto" w:fill="D9D9D9" w:themeFill="background1" w:themeFillShade="D9"/>
          </w:tcPr>
          <w:p w14:paraId="29CC4403" w14:textId="77777777" w:rsidR="0022368D" w:rsidRDefault="00977F31">
            <w:pPr>
              <w:pStyle w:val="11"/>
              <w:widowControl/>
              <w:ind w:firstLineChars="0" w:firstLine="0"/>
              <w:jc w:val="center"/>
              <w:rPr>
                <w:rFonts w:ascii="仿宋" w:eastAsia="仿宋" w:hAnsi="仿宋" w:cs="Arial"/>
                <w:b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Arial" w:hint="eastAsia"/>
                <w:b/>
                <w:kern w:val="0"/>
                <w:sz w:val="24"/>
                <w:szCs w:val="28"/>
              </w:rPr>
              <w:t>考试ID</w:t>
            </w:r>
          </w:p>
        </w:tc>
      </w:tr>
      <w:tr w:rsidR="0022368D" w14:paraId="41F98AF1" w14:textId="77777777">
        <w:trPr>
          <w:trHeight w:val="24"/>
          <w:jc w:val="center"/>
        </w:trPr>
        <w:tc>
          <w:tcPr>
            <w:tcW w:w="3594" w:type="dxa"/>
          </w:tcPr>
          <w:p w14:paraId="41D193EE" w14:textId="39B1D496" w:rsidR="0022368D" w:rsidRDefault="00977F31">
            <w:pPr>
              <w:pStyle w:val="11"/>
              <w:widowControl/>
              <w:ind w:firstLineChars="0" w:firstLine="0"/>
              <w:jc w:val="left"/>
              <w:rPr>
                <w:rFonts w:ascii="仿宋" w:eastAsia="仿宋" w:hAnsi="仿宋" w:cs="Arial"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Arial" w:hint="eastAsia"/>
                <w:kern w:val="0"/>
                <w:sz w:val="24"/>
                <w:szCs w:val="28"/>
              </w:rPr>
              <w:t>“易考”</w:t>
            </w:r>
            <w:r>
              <w:rPr>
                <w:rFonts w:ascii="仿宋" w:eastAsia="仿宋" w:hAnsi="仿宋" w:cs="Arial" w:hint="eastAsia"/>
                <w:bCs/>
                <w:kern w:val="0"/>
                <w:sz w:val="24"/>
                <w:szCs w:val="28"/>
              </w:rPr>
              <w:t>电脑客户端（</w:t>
            </w:r>
            <w:r w:rsidR="00164E59">
              <w:rPr>
                <w:rFonts w:ascii="仿宋" w:eastAsia="仿宋" w:hAnsi="仿宋" w:cs="Arial" w:hint="eastAsia"/>
                <w:bCs/>
                <w:kern w:val="0"/>
                <w:sz w:val="24"/>
                <w:szCs w:val="28"/>
              </w:rPr>
              <w:t>笔</w:t>
            </w:r>
            <w:r>
              <w:rPr>
                <w:rFonts w:ascii="仿宋" w:eastAsia="仿宋" w:hAnsi="仿宋" w:cs="Arial" w:hint="eastAsia"/>
                <w:bCs/>
                <w:kern w:val="0"/>
                <w:sz w:val="24"/>
                <w:szCs w:val="28"/>
              </w:rPr>
              <w:t>试）</w:t>
            </w:r>
          </w:p>
        </w:tc>
        <w:tc>
          <w:tcPr>
            <w:tcW w:w="1465" w:type="dxa"/>
          </w:tcPr>
          <w:p w14:paraId="2024E1DC" w14:textId="77777777" w:rsidR="0022368D" w:rsidRDefault="00977F31">
            <w:pPr>
              <w:pStyle w:val="11"/>
              <w:widowControl/>
              <w:ind w:firstLineChars="0" w:firstLine="0"/>
              <w:jc w:val="center"/>
              <w:rPr>
                <w:rFonts w:ascii="仿宋" w:eastAsia="仿宋" w:hAnsi="仿宋" w:cs="Arial"/>
                <w:kern w:val="0"/>
                <w:sz w:val="24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195055</w:t>
            </w:r>
          </w:p>
        </w:tc>
      </w:tr>
      <w:tr w:rsidR="0022368D" w14:paraId="3E1A6311" w14:textId="77777777">
        <w:trPr>
          <w:trHeight w:val="24"/>
          <w:jc w:val="center"/>
        </w:trPr>
        <w:tc>
          <w:tcPr>
            <w:tcW w:w="3594" w:type="dxa"/>
          </w:tcPr>
          <w:p w14:paraId="1D54071C" w14:textId="77777777" w:rsidR="0022368D" w:rsidRDefault="00977F31">
            <w:pPr>
              <w:pStyle w:val="11"/>
              <w:widowControl/>
              <w:ind w:firstLineChars="0" w:firstLine="0"/>
              <w:jc w:val="left"/>
              <w:rPr>
                <w:rFonts w:ascii="仿宋" w:eastAsia="仿宋" w:hAnsi="仿宋" w:cs="Arial"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Arial" w:hint="eastAsia"/>
                <w:bCs/>
                <w:kern w:val="0"/>
                <w:sz w:val="24"/>
                <w:szCs w:val="28"/>
              </w:rPr>
              <w:t>“优巡”手机</w:t>
            </w:r>
            <w:r>
              <w:rPr>
                <w:rFonts w:ascii="仿宋" w:eastAsia="仿宋" w:hAnsi="仿宋" w:cs="Arial"/>
                <w:bCs/>
                <w:kern w:val="0"/>
                <w:sz w:val="24"/>
                <w:szCs w:val="28"/>
              </w:rPr>
              <w:t>APP</w:t>
            </w:r>
            <w:r>
              <w:rPr>
                <w:rFonts w:ascii="仿宋" w:eastAsia="仿宋" w:hAnsi="仿宋" w:cs="Arial" w:hint="eastAsia"/>
                <w:bCs/>
                <w:kern w:val="0"/>
                <w:sz w:val="24"/>
                <w:szCs w:val="28"/>
              </w:rPr>
              <w:t>（监考）</w:t>
            </w:r>
          </w:p>
        </w:tc>
        <w:tc>
          <w:tcPr>
            <w:tcW w:w="1465" w:type="dxa"/>
          </w:tcPr>
          <w:p w14:paraId="3BA1828E" w14:textId="77777777" w:rsidR="0022368D" w:rsidRDefault="00977F31">
            <w:pPr>
              <w:pStyle w:val="11"/>
              <w:widowControl/>
              <w:ind w:firstLineChars="0" w:firstLine="0"/>
              <w:jc w:val="center"/>
              <w:rPr>
                <w:rFonts w:ascii="仿宋" w:eastAsia="仿宋" w:hAnsi="仿宋" w:cs="Arial"/>
                <w:kern w:val="0"/>
                <w:sz w:val="24"/>
                <w:szCs w:val="28"/>
                <w:lang w:eastAsia="zh-Hans"/>
              </w:rPr>
            </w:pPr>
            <w:proofErr w:type="spellStart"/>
            <w:r>
              <w:rPr>
                <w:rFonts w:ascii="仿宋" w:eastAsia="仿宋" w:hAnsi="仿宋" w:cs="Arial" w:hint="eastAsia"/>
                <w:kern w:val="0"/>
                <w:sz w:val="24"/>
                <w:szCs w:val="28"/>
                <w:lang w:eastAsia="zh-Hans"/>
              </w:rPr>
              <w:t>qmmnks</w:t>
            </w:r>
            <w:proofErr w:type="spellEnd"/>
          </w:p>
        </w:tc>
      </w:tr>
    </w:tbl>
    <w:p w14:paraId="15576915" w14:textId="77777777" w:rsidR="0022368D" w:rsidRDefault="0022368D">
      <w:pPr>
        <w:pStyle w:val="11"/>
        <w:widowControl/>
        <w:shd w:val="clear" w:color="auto" w:fill="FFFFFF"/>
        <w:spacing w:after="150"/>
        <w:ind w:left="420" w:firstLineChars="0" w:firstLine="0"/>
        <w:jc w:val="left"/>
        <w:rPr>
          <w:rFonts w:ascii="仿宋" w:eastAsia="仿宋" w:hAnsi="仿宋" w:cs="Arial"/>
          <w:kern w:val="0"/>
          <w:sz w:val="28"/>
          <w:szCs w:val="28"/>
        </w:rPr>
      </w:pPr>
    </w:p>
    <w:p w14:paraId="5566FF4D" w14:textId="0ADD20EE" w:rsidR="0022368D" w:rsidRDefault="00977F31">
      <w:pPr>
        <w:pStyle w:val="11"/>
        <w:widowControl/>
        <w:numPr>
          <w:ilvl w:val="0"/>
          <w:numId w:val="5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b/>
          <w:bCs/>
          <w:kern w:val="0"/>
          <w:sz w:val="28"/>
          <w:szCs w:val="28"/>
        </w:rPr>
      </w:pP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lastRenderedPageBreak/>
        <w:t>资格审查-</w:t>
      </w:r>
      <w:r>
        <w:rPr>
          <w:rFonts w:ascii="仿宋" w:eastAsia="仿宋" w:hAnsi="仿宋" w:cs="Arial"/>
          <w:b/>
          <w:bCs/>
          <w:kern w:val="0"/>
          <w:sz w:val="28"/>
          <w:szCs w:val="28"/>
        </w:rPr>
        <w:t xml:space="preserve"> 3月17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日</w:t>
      </w:r>
      <w:r>
        <w:rPr>
          <w:rFonts w:ascii="仿宋" w:eastAsia="仿宋" w:hAnsi="仿宋" w:cs="Arial"/>
          <w:b/>
          <w:bCs/>
          <w:kern w:val="0"/>
          <w:sz w:val="28"/>
          <w:szCs w:val="28"/>
        </w:rPr>
        <w:t>1</w:t>
      </w:r>
      <w:r w:rsidR="009B1FDA">
        <w:rPr>
          <w:rFonts w:ascii="仿宋" w:eastAsia="仿宋" w:hAnsi="仿宋" w:cs="Arial"/>
          <w:b/>
          <w:bCs/>
          <w:kern w:val="0"/>
          <w:sz w:val="28"/>
          <w:szCs w:val="28"/>
        </w:rPr>
        <w:t>4</w:t>
      </w:r>
      <w:r>
        <w:rPr>
          <w:rFonts w:ascii="仿宋" w:eastAsia="仿宋" w:hAnsi="仿宋" w:cs="Arial"/>
          <w:b/>
          <w:bCs/>
          <w:kern w:val="0"/>
          <w:sz w:val="28"/>
          <w:szCs w:val="28"/>
        </w:rPr>
        <w:t>:00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开始</w:t>
      </w:r>
    </w:p>
    <w:p w14:paraId="6B5D2169" w14:textId="77777777" w:rsidR="0022368D" w:rsidRDefault="00977F31">
      <w:pPr>
        <w:pStyle w:val="11"/>
        <w:widowControl/>
        <w:numPr>
          <w:ilvl w:val="0"/>
          <w:numId w:val="6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考生根据资格</w:t>
      </w:r>
      <w:r>
        <w:rPr>
          <w:rFonts w:ascii="仿宋" w:eastAsia="仿宋" w:hAnsi="仿宋" w:cs="Arial"/>
          <w:kern w:val="0"/>
          <w:sz w:val="28"/>
          <w:szCs w:val="28"/>
        </w:rPr>
        <w:t>审查</w:t>
      </w:r>
      <w:r>
        <w:rPr>
          <w:rFonts w:ascii="仿宋" w:eastAsia="仿宋" w:hAnsi="仿宋" w:cs="Arial" w:hint="eastAsia"/>
          <w:kern w:val="0"/>
          <w:sz w:val="28"/>
          <w:szCs w:val="28"/>
        </w:rPr>
        <w:t>短信通知中的</w:t>
      </w:r>
      <w:r>
        <w:rPr>
          <w:rFonts w:ascii="仿宋" w:eastAsia="仿宋" w:hAnsi="仿宋" w:cs="Arial" w:hint="eastAsia"/>
          <w:bCs/>
          <w:kern w:val="0"/>
          <w:sz w:val="28"/>
          <w:szCs w:val="28"/>
        </w:rPr>
        <w:t>时间和</w:t>
      </w:r>
      <w:r>
        <w:rPr>
          <w:rFonts w:ascii="仿宋" w:eastAsia="仿宋" w:hAnsi="仿宋" w:cs="Arial"/>
          <w:bCs/>
          <w:kern w:val="0"/>
          <w:sz w:val="28"/>
          <w:szCs w:val="28"/>
        </w:rPr>
        <w:t>信息</w:t>
      </w:r>
      <w:r>
        <w:rPr>
          <w:rFonts w:ascii="仿宋" w:eastAsia="仿宋" w:hAnsi="仿宋" w:cs="Arial" w:hint="eastAsia"/>
          <w:bCs/>
          <w:kern w:val="0"/>
          <w:sz w:val="28"/>
          <w:szCs w:val="28"/>
        </w:rPr>
        <w:t>，</w:t>
      </w:r>
      <w:r>
        <w:rPr>
          <w:rFonts w:ascii="仿宋" w:eastAsia="仿宋" w:hAnsi="仿宋" w:cs="Arial" w:hint="eastAsia"/>
          <w:kern w:val="0"/>
          <w:sz w:val="28"/>
          <w:szCs w:val="28"/>
        </w:rPr>
        <w:t>登录“优巡”电脑客户端，等待资格</w:t>
      </w:r>
      <w:r>
        <w:rPr>
          <w:rFonts w:ascii="仿宋" w:eastAsia="仿宋" w:hAnsi="仿宋" w:cs="Arial"/>
          <w:kern w:val="0"/>
          <w:sz w:val="28"/>
          <w:szCs w:val="28"/>
        </w:rPr>
        <w:t>审查人员视频通话进行</w:t>
      </w:r>
      <w:r>
        <w:rPr>
          <w:rFonts w:ascii="仿宋" w:eastAsia="仿宋" w:hAnsi="仿宋" w:cs="Arial" w:hint="eastAsia"/>
          <w:kern w:val="0"/>
          <w:sz w:val="28"/>
          <w:szCs w:val="28"/>
        </w:rPr>
        <w:t>资格审查。</w:t>
      </w:r>
    </w:p>
    <w:p w14:paraId="6ED79D52" w14:textId="7603DB76" w:rsidR="0022368D" w:rsidRDefault="00977F31">
      <w:pPr>
        <w:pStyle w:val="11"/>
        <w:widowControl/>
        <w:numPr>
          <w:ilvl w:val="0"/>
          <w:numId w:val="6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请考生提前准备好资格审查所需证件</w:t>
      </w:r>
      <w:r w:rsidR="00073CC1">
        <w:rPr>
          <w:rFonts w:ascii="仿宋" w:eastAsia="仿宋" w:hAnsi="仿宋" w:cs="Arial" w:hint="eastAsia"/>
          <w:kern w:val="0"/>
          <w:sz w:val="28"/>
          <w:szCs w:val="28"/>
        </w:rPr>
        <w:t>原件</w:t>
      </w:r>
      <w:r>
        <w:rPr>
          <w:rFonts w:ascii="仿宋" w:eastAsia="仿宋" w:hAnsi="仿宋" w:cs="Arial" w:hint="eastAsia"/>
          <w:kern w:val="0"/>
          <w:sz w:val="28"/>
          <w:szCs w:val="28"/>
        </w:rPr>
        <w:t>，包括</w:t>
      </w:r>
      <w:r w:rsidR="009B1FDA">
        <w:rPr>
          <w:rFonts w:ascii="仿宋" w:eastAsia="仿宋" w:hAnsi="仿宋" w:cs="Arial" w:hint="eastAsia"/>
          <w:kern w:val="0"/>
          <w:sz w:val="28"/>
          <w:szCs w:val="28"/>
        </w:rPr>
        <w:t>初试准考证</w:t>
      </w:r>
      <w:r>
        <w:rPr>
          <w:rFonts w:ascii="仿宋" w:eastAsia="仿宋" w:hAnsi="仿宋" w:cs="Arial" w:hint="eastAsia"/>
          <w:kern w:val="0"/>
          <w:sz w:val="28"/>
          <w:szCs w:val="28"/>
        </w:rPr>
        <w:t>、</w:t>
      </w:r>
      <w:r w:rsidR="009B1FDA">
        <w:rPr>
          <w:rFonts w:ascii="仿宋" w:eastAsia="仿宋" w:hAnsi="仿宋" w:cs="Arial" w:hint="eastAsia"/>
          <w:kern w:val="0"/>
          <w:sz w:val="28"/>
          <w:szCs w:val="28"/>
        </w:rPr>
        <w:t>有效身份证件（必须在有效期内）、毕业证书（应届本科毕业生的学生证）</w:t>
      </w:r>
      <w:r>
        <w:rPr>
          <w:rFonts w:ascii="仿宋" w:eastAsia="仿宋" w:hAnsi="仿宋" w:cs="Arial" w:hint="eastAsia"/>
          <w:kern w:val="0"/>
          <w:sz w:val="28"/>
          <w:szCs w:val="28"/>
        </w:rPr>
        <w:t>。</w:t>
      </w:r>
    </w:p>
    <w:p w14:paraId="60BB4D72" w14:textId="77777777" w:rsidR="0022368D" w:rsidRDefault="00977F31">
      <w:pPr>
        <w:pStyle w:val="11"/>
        <w:widowControl/>
        <w:numPr>
          <w:ilvl w:val="0"/>
          <w:numId w:val="6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登录</w:t>
      </w:r>
      <w:r>
        <w:rPr>
          <w:rFonts w:ascii="仿宋" w:eastAsia="仿宋" w:hAnsi="仿宋" w:cs="Arial"/>
          <w:kern w:val="0"/>
          <w:sz w:val="28"/>
          <w:szCs w:val="28"/>
        </w:rPr>
        <w:t>信息：</w:t>
      </w:r>
    </w:p>
    <w:p w14:paraId="0C96F598" w14:textId="77777777" w:rsidR="0022368D" w:rsidRDefault="00977F31">
      <w:pPr>
        <w:pStyle w:val="11"/>
        <w:widowControl/>
        <w:shd w:val="clear" w:color="auto" w:fill="FFFFFF"/>
        <w:spacing w:after="150"/>
        <w:ind w:left="840" w:firstLineChars="0" w:firstLine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/>
          <w:kern w:val="0"/>
          <w:sz w:val="28"/>
          <w:szCs w:val="28"/>
        </w:rPr>
        <w:t>本次考试以身份证号作为</w:t>
      </w:r>
      <w:r>
        <w:rPr>
          <w:rFonts w:ascii="仿宋" w:eastAsia="仿宋" w:hAnsi="仿宋" w:cs="Arial" w:hint="eastAsia"/>
          <w:kern w:val="0"/>
          <w:sz w:val="28"/>
          <w:szCs w:val="28"/>
        </w:rPr>
        <w:t>准考证</w:t>
      </w:r>
      <w:r>
        <w:rPr>
          <w:rFonts w:ascii="仿宋" w:eastAsia="仿宋" w:hAnsi="仿宋" w:cs="Arial"/>
          <w:kern w:val="0"/>
          <w:sz w:val="28"/>
          <w:szCs w:val="28"/>
        </w:rPr>
        <w:t>号</w:t>
      </w:r>
      <w:r>
        <w:rPr>
          <w:rFonts w:ascii="仿宋" w:eastAsia="仿宋" w:hAnsi="仿宋" w:cs="Arial" w:hint="eastAsia"/>
          <w:kern w:val="0"/>
          <w:sz w:val="28"/>
          <w:szCs w:val="28"/>
        </w:rPr>
        <w:t>，本</w:t>
      </w:r>
      <w:r>
        <w:rPr>
          <w:rFonts w:ascii="仿宋" w:eastAsia="仿宋" w:hAnsi="仿宋" w:cs="Arial"/>
          <w:kern w:val="0"/>
          <w:sz w:val="28"/>
          <w:szCs w:val="28"/>
        </w:rPr>
        <w:t>阶段使用</w:t>
      </w:r>
      <w:r>
        <w:rPr>
          <w:rFonts w:ascii="仿宋" w:eastAsia="仿宋" w:hAnsi="仿宋" w:cs="Arial" w:hint="eastAsia"/>
          <w:kern w:val="0"/>
          <w:sz w:val="28"/>
          <w:szCs w:val="28"/>
        </w:rPr>
        <w:t>的</w:t>
      </w:r>
      <w:r>
        <w:rPr>
          <w:rFonts w:ascii="仿宋" w:eastAsia="仿宋" w:hAnsi="仿宋" w:cs="Arial"/>
          <w:kern w:val="0"/>
          <w:sz w:val="28"/>
          <w:szCs w:val="28"/>
        </w:rPr>
        <w:t>软件</w:t>
      </w:r>
      <w:r>
        <w:rPr>
          <w:rFonts w:ascii="仿宋" w:eastAsia="仿宋" w:hAnsi="仿宋" w:cs="Arial" w:hint="eastAsia"/>
          <w:kern w:val="0"/>
          <w:sz w:val="28"/>
          <w:szCs w:val="28"/>
        </w:rPr>
        <w:t>和</w:t>
      </w:r>
      <w:r>
        <w:rPr>
          <w:rFonts w:ascii="仿宋" w:eastAsia="仿宋" w:hAnsi="仿宋" w:cs="Arial"/>
          <w:kern w:val="0"/>
          <w:sz w:val="28"/>
          <w:szCs w:val="28"/>
        </w:rPr>
        <w:t>考试</w:t>
      </w:r>
      <w:r>
        <w:rPr>
          <w:rFonts w:ascii="仿宋" w:eastAsia="仿宋" w:hAnsi="仿宋" w:cs="Arial" w:hint="eastAsia"/>
          <w:kern w:val="0"/>
          <w:sz w:val="28"/>
          <w:szCs w:val="28"/>
        </w:rPr>
        <w:t>ID如下：</w:t>
      </w:r>
    </w:p>
    <w:tbl>
      <w:tblPr>
        <w:tblStyle w:val="af0"/>
        <w:tblW w:w="0" w:type="auto"/>
        <w:jc w:val="center"/>
        <w:tblLook w:val="04A0" w:firstRow="1" w:lastRow="0" w:firstColumn="1" w:lastColumn="0" w:noHBand="0" w:noVBand="1"/>
      </w:tblPr>
      <w:tblGrid>
        <w:gridCol w:w="3544"/>
        <w:gridCol w:w="1444"/>
      </w:tblGrid>
      <w:tr w:rsidR="0022368D" w14:paraId="3F3550F6" w14:textId="77777777">
        <w:trPr>
          <w:trHeight w:val="20"/>
          <w:jc w:val="center"/>
        </w:trPr>
        <w:tc>
          <w:tcPr>
            <w:tcW w:w="3544" w:type="dxa"/>
            <w:shd w:val="clear" w:color="auto" w:fill="D9D9D9" w:themeFill="background1" w:themeFillShade="D9"/>
          </w:tcPr>
          <w:p w14:paraId="16588045" w14:textId="77777777" w:rsidR="0022368D" w:rsidRDefault="00977F31">
            <w:pPr>
              <w:pStyle w:val="11"/>
              <w:widowControl/>
              <w:ind w:firstLineChars="0" w:firstLine="0"/>
              <w:jc w:val="left"/>
              <w:rPr>
                <w:rFonts w:ascii="仿宋" w:eastAsia="仿宋" w:hAnsi="仿宋" w:cs="Arial"/>
                <w:b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Arial" w:hint="eastAsia"/>
                <w:b/>
                <w:kern w:val="0"/>
                <w:sz w:val="24"/>
                <w:szCs w:val="28"/>
              </w:rPr>
              <w:t>软件名称</w:t>
            </w:r>
          </w:p>
        </w:tc>
        <w:tc>
          <w:tcPr>
            <w:tcW w:w="1444" w:type="dxa"/>
            <w:shd w:val="clear" w:color="auto" w:fill="D9D9D9" w:themeFill="background1" w:themeFillShade="D9"/>
          </w:tcPr>
          <w:p w14:paraId="5C3D8572" w14:textId="77777777" w:rsidR="0022368D" w:rsidRDefault="00977F31">
            <w:pPr>
              <w:pStyle w:val="11"/>
              <w:widowControl/>
              <w:ind w:firstLineChars="0" w:firstLine="0"/>
              <w:jc w:val="left"/>
              <w:rPr>
                <w:rFonts w:ascii="仿宋" w:eastAsia="仿宋" w:hAnsi="仿宋" w:cs="Arial"/>
                <w:b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Arial" w:hint="eastAsia"/>
                <w:b/>
                <w:kern w:val="0"/>
                <w:sz w:val="24"/>
                <w:szCs w:val="28"/>
              </w:rPr>
              <w:t>考试ID</w:t>
            </w:r>
          </w:p>
        </w:tc>
      </w:tr>
      <w:tr w:rsidR="0022368D" w14:paraId="0D772217" w14:textId="77777777">
        <w:trPr>
          <w:trHeight w:val="20"/>
          <w:jc w:val="center"/>
        </w:trPr>
        <w:tc>
          <w:tcPr>
            <w:tcW w:w="3544" w:type="dxa"/>
          </w:tcPr>
          <w:p w14:paraId="7B6FD271" w14:textId="77777777" w:rsidR="0022368D" w:rsidRDefault="00977F31">
            <w:pPr>
              <w:pStyle w:val="11"/>
              <w:widowControl/>
              <w:ind w:firstLineChars="0" w:firstLine="0"/>
              <w:jc w:val="left"/>
              <w:rPr>
                <w:rFonts w:ascii="仿宋" w:eastAsia="仿宋" w:hAnsi="仿宋" w:cs="Arial"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Arial" w:hint="eastAsia"/>
                <w:bCs/>
                <w:kern w:val="0"/>
                <w:sz w:val="24"/>
                <w:szCs w:val="28"/>
              </w:rPr>
              <w:t>“优巡”电脑客户端（面试）</w:t>
            </w:r>
          </w:p>
        </w:tc>
        <w:tc>
          <w:tcPr>
            <w:tcW w:w="1444" w:type="dxa"/>
          </w:tcPr>
          <w:p w14:paraId="0BE93A88" w14:textId="77777777" w:rsidR="0022368D" w:rsidRDefault="00977F31">
            <w:pPr>
              <w:pStyle w:val="11"/>
              <w:widowControl/>
              <w:ind w:firstLineChars="0" w:firstLine="0"/>
              <w:jc w:val="left"/>
              <w:rPr>
                <w:rFonts w:ascii="仿宋" w:eastAsia="仿宋" w:hAnsi="仿宋" w:cs="Arial"/>
                <w:kern w:val="0"/>
                <w:sz w:val="24"/>
                <w:szCs w:val="28"/>
                <w:lang w:eastAsia="zh-Hans"/>
              </w:rPr>
            </w:pPr>
            <w:r>
              <w:rPr>
                <w:rFonts w:ascii="仿宋" w:eastAsia="仿宋" w:hAnsi="仿宋" w:cs="Arial" w:hint="eastAsia"/>
                <w:kern w:val="0"/>
                <w:sz w:val="24"/>
                <w:szCs w:val="28"/>
                <w:lang w:eastAsia="zh-Hans"/>
              </w:rPr>
              <w:t>zgsc</w:t>
            </w:r>
            <w:r>
              <w:rPr>
                <w:rFonts w:ascii="仿宋" w:eastAsia="仿宋" w:hAnsi="仿宋" w:cs="Arial"/>
                <w:kern w:val="0"/>
                <w:sz w:val="24"/>
                <w:szCs w:val="28"/>
                <w:lang w:eastAsia="zh-Hans"/>
              </w:rPr>
              <w:t>001</w:t>
            </w:r>
          </w:p>
        </w:tc>
      </w:tr>
    </w:tbl>
    <w:p w14:paraId="2E63860D" w14:textId="77777777" w:rsidR="0022368D" w:rsidRDefault="0022368D">
      <w:pPr>
        <w:pStyle w:val="11"/>
        <w:widowControl/>
        <w:shd w:val="clear" w:color="auto" w:fill="FFFFFF"/>
        <w:spacing w:after="150"/>
        <w:ind w:left="420" w:firstLineChars="0" w:firstLine="0"/>
        <w:jc w:val="left"/>
        <w:rPr>
          <w:rFonts w:ascii="仿宋" w:eastAsia="仿宋" w:hAnsi="仿宋" w:cs="Arial"/>
          <w:color w:val="FF0000"/>
          <w:kern w:val="0"/>
          <w:sz w:val="28"/>
          <w:szCs w:val="28"/>
        </w:rPr>
      </w:pPr>
    </w:p>
    <w:p w14:paraId="3B1A7551" w14:textId="3DB97401" w:rsidR="0022368D" w:rsidRDefault="00977F31">
      <w:pPr>
        <w:pStyle w:val="11"/>
        <w:widowControl/>
        <w:numPr>
          <w:ilvl w:val="0"/>
          <w:numId w:val="5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b/>
          <w:bCs/>
          <w:kern w:val="0"/>
          <w:sz w:val="28"/>
          <w:szCs w:val="28"/>
        </w:rPr>
      </w:pP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正式考试-</w:t>
      </w:r>
      <w:r>
        <w:rPr>
          <w:rFonts w:ascii="仿宋" w:eastAsia="仿宋" w:hAnsi="仿宋" w:cs="Arial"/>
          <w:b/>
          <w:bCs/>
          <w:kern w:val="0"/>
          <w:sz w:val="28"/>
          <w:szCs w:val="28"/>
        </w:rPr>
        <w:t xml:space="preserve"> 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笔试</w:t>
      </w:r>
      <w:r>
        <w:rPr>
          <w:rFonts w:ascii="仿宋" w:eastAsia="仿宋" w:hAnsi="仿宋" w:cs="Arial"/>
          <w:b/>
          <w:bCs/>
          <w:kern w:val="0"/>
          <w:sz w:val="28"/>
          <w:szCs w:val="28"/>
        </w:rPr>
        <w:t>3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月</w:t>
      </w:r>
      <w:r>
        <w:rPr>
          <w:rFonts w:ascii="仿宋" w:eastAsia="仿宋" w:hAnsi="仿宋" w:cs="Arial"/>
          <w:b/>
          <w:bCs/>
          <w:kern w:val="0"/>
          <w:sz w:val="28"/>
          <w:szCs w:val="28"/>
        </w:rPr>
        <w:t>18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日</w:t>
      </w:r>
      <w:r>
        <w:rPr>
          <w:rFonts w:ascii="仿宋" w:eastAsia="仿宋" w:hAnsi="仿宋" w:cs="Arial"/>
          <w:b/>
          <w:bCs/>
          <w:kern w:val="0"/>
          <w:sz w:val="28"/>
          <w:szCs w:val="28"/>
        </w:rPr>
        <w:t>9</w:t>
      </w:r>
      <w:r w:rsidR="006547BD"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:</w:t>
      </w:r>
      <w:r>
        <w:rPr>
          <w:rFonts w:ascii="仿宋" w:eastAsia="仿宋" w:hAnsi="仿宋" w:cs="Arial"/>
          <w:b/>
          <w:bCs/>
          <w:kern w:val="0"/>
          <w:sz w:val="28"/>
          <w:szCs w:val="28"/>
          <w:lang w:eastAsia="zh-Hans"/>
        </w:rPr>
        <w:t>00-11</w:t>
      </w:r>
      <w:r w:rsidR="006547BD"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:</w:t>
      </w:r>
      <w:r>
        <w:rPr>
          <w:rFonts w:ascii="仿宋" w:eastAsia="仿宋" w:hAnsi="仿宋" w:cs="Arial"/>
          <w:b/>
          <w:bCs/>
          <w:kern w:val="0"/>
          <w:sz w:val="28"/>
          <w:szCs w:val="28"/>
          <w:lang w:eastAsia="zh-Hans"/>
        </w:rPr>
        <w:t>00</w:t>
      </w:r>
    </w:p>
    <w:p w14:paraId="0113810B" w14:textId="1B0280D7" w:rsidR="0022368D" w:rsidRDefault="00977F31">
      <w:pPr>
        <w:pStyle w:val="11"/>
        <w:widowControl/>
        <w:numPr>
          <w:ilvl w:val="0"/>
          <w:numId w:val="6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考生须根据报考专业</w:t>
      </w:r>
      <w:r>
        <w:rPr>
          <w:rFonts w:ascii="仿宋" w:eastAsia="仿宋" w:hAnsi="仿宋" w:cs="Arial"/>
          <w:kern w:val="0"/>
          <w:sz w:val="28"/>
          <w:szCs w:val="28"/>
        </w:rPr>
        <w:t>和</w:t>
      </w:r>
      <w:r>
        <w:rPr>
          <w:rFonts w:ascii="仿宋" w:eastAsia="仿宋" w:hAnsi="仿宋" w:cs="Arial" w:hint="eastAsia"/>
          <w:kern w:val="0"/>
          <w:sz w:val="28"/>
          <w:szCs w:val="28"/>
        </w:rPr>
        <w:t>科目选取对应</w:t>
      </w:r>
      <w:r>
        <w:rPr>
          <w:rFonts w:ascii="仿宋" w:eastAsia="仿宋" w:hAnsi="仿宋" w:cs="Arial"/>
          <w:kern w:val="0"/>
          <w:sz w:val="28"/>
          <w:szCs w:val="28"/>
        </w:rPr>
        <w:t>的</w:t>
      </w:r>
      <w:r>
        <w:rPr>
          <w:rFonts w:ascii="仿宋" w:eastAsia="仿宋" w:hAnsi="仿宋" w:cs="Arial" w:hint="eastAsia"/>
          <w:kern w:val="0"/>
          <w:sz w:val="28"/>
          <w:szCs w:val="28"/>
        </w:rPr>
        <w:t>考试ID</w:t>
      </w:r>
      <w:r w:rsidR="00C613B4">
        <w:rPr>
          <w:rFonts w:ascii="仿宋" w:eastAsia="仿宋" w:hAnsi="仿宋" w:cs="Arial" w:hint="eastAsia"/>
          <w:kern w:val="0"/>
          <w:sz w:val="28"/>
          <w:szCs w:val="28"/>
        </w:rPr>
        <w:t>（见文末）</w:t>
      </w:r>
      <w:r>
        <w:rPr>
          <w:rFonts w:ascii="仿宋" w:eastAsia="仿宋" w:hAnsi="仿宋" w:cs="Arial" w:hint="eastAsia"/>
          <w:kern w:val="0"/>
          <w:sz w:val="28"/>
          <w:szCs w:val="28"/>
        </w:rPr>
        <w:t>，登录“易考”电脑客户端（</w:t>
      </w:r>
      <w:r w:rsidR="00D96968">
        <w:rPr>
          <w:rFonts w:ascii="仿宋" w:eastAsia="仿宋" w:hAnsi="仿宋" w:cs="Arial" w:hint="eastAsia"/>
          <w:kern w:val="0"/>
          <w:sz w:val="28"/>
          <w:szCs w:val="28"/>
        </w:rPr>
        <w:t>笔试</w:t>
      </w:r>
      <w:r>
        <w:rPr>
          <w:rFonts w:ascii="仿宋" w:eastAsia="仿宋" w:hAnsi="仿宋" w:cs="Arial" w:hint="eastAsia"/>
          <w:kern w:val="0"/>
          <w:sz w:val="28"/>
          <w:szCs w:val="28"/>
        </w:rPr>
        <w:t>）进行</w:t>
      </w:r>
      <w:r>
        <w:rPr>
          <w:rFonts w:ascii="仿宋" w:eastAsia="仿宋" w:hAnsi="仿宋" w:cs="Arial"/>
          <w:kern w:val="0"/>
          <w:sz w:val="28"/>
          <w:szCs w:val="28"/>
        </w:rPr>
        <w:t>考试</w:t>
      </w:r>
      <w:r>
        <w:rPr>
          <w:rFonts w:ascii="仿宋" w:eastAsia="仿宋" w:hAnsi="仿宋" w:cs="Arial" w:hint="eastAsia"/>
          <w:kern w:val="0"/>
          <w:sz w:val="28"/>
          <w:szCs w:val="28"/>
        </w:rPr>
        <w:t>，同时</w:t>
      </w:r>
      <w:r>
        <w:rPr>
          <w:rFonts w:ascii="仿宋" w:eastAsia="仿宋" w:hAnsi="仿宋" w:cs="Arial"/>
          <w:kern w:val="0"/>
          <w:sz w:val="28"/>
          <w:szCs w:val="28"/>
        </w:rPr>
        <w:t>登录</w:t>
      </w:r>
      <w:r>
        <w:rPr>
          <w:rFonts w:ascii="仿宋" w:eastAsia="仿宋" w:hAnsi="仿宋" w:cs="Arial" w:hint="eastAsia"/>
          <w:kern w:val="0"/>
          <w:sz w:val="28"/>
          <w:szCs w:val="28"/>
        </w:rPr>
        <w:t>“优巡”手机</w:t>
      </w:r>
      <w:r>
        <w:rPr>
          <w:rFonts w:ascii="仿宋" w:eastAsia="仿宋" w:hAnsi="仿宋" w:cs="Arial"/>
          <w:kern w:val="0"/>
          <w:sz w:val="28"/>
          <w:szCs w:val="28"/>
        </w:rPr>
        <w:t>APP</w:t>
      </w:r>
      <w:r>
        <w:rPr>
          <w:rFonts w:ascii="仿宋" w:eastAsia="仿宋" w:hAnsi="仿宋" w:cs="Arial" w:hint="eastAsia"/>
          <w:kern w:val="0"/>
          <w:sz w:val="28"/>
          <w:szCs w:val="28"/>
        </w:rPr>
        <w:t>（监考）。</w:t>
      </w:r>
    </w:p>
    <w:p w14:paraId="644A2397" w14:textId="101083E3" w:rsidR="0022368D" w:rsidRDefault="00977F31">
      <w:pPr>
        <w:pStyle w:val="11"/>
        <w:widowControl/>
        <w:numPr>
          <w:ilvl w:val="0"/>
          <w:numId w:val="6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监考</w:t>
      </w:r>
      <w:r>
        <w:rPr>
          <w:rFonts w:ascii="仿宋" w:eastAsia="仿宋" w:hAnsi="仿宋" w:cs="Arial"/>
          <w:kern w:val="0"/>
          <w:sz w:val="28"/>
          <w:szCs w:val="28"/>
        </w:rPr>
        <w:t>手机</w:t>
      </w:r>
      <w:r>
        <w:rPr>
          <w:rFonts w:ascii="仿宋" w:eastAsia="仿宋" w:hAnsi="仿宋" w:cs="Arial" w:hint="eastAsia"/>
          <w:kern w:val="0"/>
          <w:sz w:val="28"/>
          <w:szCs w:val="28"/>
        </w:rPr>
        <w:t>摆放</w:t>
      </w:r>
      <w:r>
        <w:rPr>
          <w:rFonts w:ascii="仿宋" w:eastAsia="仿宋" w:hAnsi="仿宋" w:cs="Arial"/>
          <w:kern w:val="0"/>
          <w:sz w:val="28"/>
          <w:szCs w:val="28"/>
        </w:rPr>
        <w:t>于考生</w:t>
      </w:r>
      <w:r>
        <w:rPr>
          <w:rFonts w:ascii="仿宋" w:eastAsia="仿宋" w:hAnsi="仿宋" w:cs="Arial" w:hint="eastAsia"/>
          <w:kern w:val="0"/>
          <w:sz w:val="28"/>
          <w:szCs w:val="28"/>
        </w:rPr>
        <w:t>侧后方1.5米</w:t>
      </w:r>
      <w:r>
        <w:rPr>
          <w:rFonts w:ascii="仿宋" w:eastAsia="仿宋" w:hAnsi="仿宋" w:cs="Arial"/>
          <w:kern w:val="0"/>
          <w:sz w:val="28"/>
          <w:szCs w:val="28"/>
        </w:rPr>
        <w:t>-2</w:t>
      </w:r>
      <w:r>
        <w:rPr>
          <w:rFonts w:ascii="仿宋" w:eastAsia="仿宋" w:hAnsi="仿宋" w:cs="Arial" w:hint="eastAsia"/>
          <w:kern w:val="0"/>
          <w:sz w:val="28"/>
          <w:szCs w:val="28"/>
        </w:rPr>
        <w:t>米</w:t>
      </w:r>
      <w:r>
        <w:rPr>
          <w:rFonts w:ascii="仿宋" w:eastAsia="仿宋" w:hAnsi="仿宋" w:cs="Arial"/>
          <w:kern w:val="0"/>
          <w:sz w:val="28"/>
          <w:szCs w:val="28"/>
        </w:rPr>
        <w:t>处，确保可以拍摄到考生</w:t>
      </w:r>
      <w:r w:rsidR="00475F72">
        <w:rPr>
          <w:rFonts w:ascii="仿宋" w:eastAsia="仿宋" w:hAnsi="仿宋" w:cs="Arial" w:hint="eastAsia"/>
          <w:kern w:val="0"/>
          <w:sz w:val="28"/>
          <w:szCs w:val="28"/>
        </w:rPr>
        <w:t>的</w:t>
      </w:r>
      <w:r w:rsidR="00873598">
        <w:rPr>
          <w:rFonts w:ascii="仿宋" w:eastAsia="仿宋" w:hAnsi="仿宋" w:cs="Arial" w:hint="eastAsia"/>
          <w:kern w:val="0"/>
          <w:sz w:val="28"/>
          <w:szCs w:val="28"/>
        </w:rPr>
        <w:t>桌面</w:t>
      </w:r>
      <w:r w:rsidR="0024135C">
        <w:rPr>
          <w:rFonts w:ascii="仿宋" w:eastAsia="仿宋" w:hAnsi="仿宋" w:cs="Arial" w:hint="eastAsia"/>
          <w:kern w:val="0"/>
          <w:sz w:val="28"/>
          <w:szCs w:val="28"/>
        </w:rPr>
        <w:t>及</w:t>
      </w:r>
      <w:r>
        <w:rPr>
          <w:rFonts w:ascii="仿宋" w:eastAsia="仿宋" w:hAnsi="仿宋" w:cs="Arial"/>
          <w:kern w:val="0"/>
          <w:sz w:val="28"/>
          <w:szCs w:val="28"/>
        </w:rPr>
        <w:t>电脑</w:t>
      </w:r>
      <w:r w:rsidR="00475F72">
        <w:rPr>
          <w:rFonts w:ascii="仿宋" w:eastAsia="仿宋" w:hAnsi="仿宋" w:cs="Arial" w:hint="eastAsia"/>
          <w:kern w:val="0"/>
          <w:sz w:val="28"/>
          <w:szCs w:val="28"/>
        </w:rPr>
        <w:t>屏幕</w:t>
      </w:r>
      <w:r>
        <w:rPr>
          <w:rFonts w:ascii="仿宋" w:eastAsia="仿宋" w:hAnsi="仿宋" w:cs="Arial"/>
          <w:kern w:val="0"/>
          <w:sz w:val="28"/>
          <w:szCs w:val="28"/>
        </w:rPr>
        <w:t>。</w:t>
      </w:r>
    </w:p>
    <w:p w14:paraId="524775E5" w14:textId="77777777" w:rsidR="0022368D" w:rsidRDefault="0022368D" w:rsidP="00EC6993">
      <w:pPr>
        <w:pStyle w:val="11"/>
        <w:widowControl/>
        <w:shd w:val="clear" w:color="auto" w:fill="FFFFFF"/>
        <w:spacing w:after="150"/>
        <w:ind w:firstLineChars="0" w:firstLine="0"/>
        <w:jc w:val="left"/>
        <w:rPr>
          <w:rFonts w:ascii="仿宋" w:eastAsia="仿宋" w:hAnsi="仿宋" w:cs="Arial" w:hint="eastAsia"/>
          <w:b/>
          <w:kern w:val="0"/>
          <w:sz w:val="28"/>
          <w:szCs w:val="28"/>
        </w:rPr>
      </w:pPr>
    </w:p>
    <w:p w14:paraId="1A82AD15" w14:textId="77777777" w:rsidR="0022368D" w:rsidRDefault="00977F31">
      <w:pPr>
        <w:pStyle w:val="11"/>
        <w:widowControl/>
        <w:shd w:val="clear" w:color="auto" w:fill="FFFFFF"/>
        <w:spacing w:after="150"/>
        <w:ind w:left="420" w:firstLineChars="0" w:firstLine="0"/>
        <w:jc w:val="left"/>
        <w:rPr>
          <w:rFonts w:ascii="仿宋" w:eastAsia="仿宋" w:hAnsi="仿宋" w:cs="Arial"/>
          <w:b/>
          <w:kern w:val="0"/>
          <w:sz w:val="28"/>
          <w:szCs w:val="28"/>
        </w:rPr>
      </w:pPr>
      <w:r>
        <w:rPr>
          <w:rFonts w:ascii="仿宋" w:eastAsia="仿宋" w:hAnsi="仿宋" w:cs="Arial" w:hint="eastAsia"/>
          <w:b/>
          <w:kern w:val="0"/>
          <w:sz w:val="28"/>
          <w:szCs w:val="28"/>
        </w:rPr>
        <w:t>注意事项：</w:t>
      </w:r>
    </w:p>
    <w:p w14:paraId="2236BEC5" w14:textId="229CE93C" w:rsidR="0022368D" w:rsidRDefault="00977F31">
      <w:pPr>
        <w:pStyle w:val="11"/>
        <w:widowControl/>
        <w:shd w:val="clear" w:color="auto" w:fill="FFFFFF"/>
        <w:spacing w:after="150"/>
        <w:ind w:left="420" w:firstLineChars="0" w:firstLine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lastRenderedPageBreak/>
        <w:t>每场考试可以提前3</w:t>
      </w:r>
      <w:r>
        <w:rPr>
          <w:rFonts w:ascii="仿宋" w:eastAsia="仿宋" w:hAnsi="仿宋" w:cs="Arial"/>
          <w:kern w:val="0"/>
          <w:sz w:val="28"/>
          <w:szCs w:val="28"/>
        </w:rPr>
        <w:t>0</w:t>
      </w:r>
      <w:r>
        <w:rPr>
          <w:rFonts w:ascii="仿宋" w:eastAsia="仿宋" w:hAnsi="仿宋" w:cs="Arial" w:hint="eastAsia"/>
          <w:kern w:val="0"/>
          <w:sz w:val="28"/>
          <w:szCs w:val="28"/>
        </w:rPr>
        <w:t>分钟进行登录，</w:t>
      </w:r>
      <w:r w:rsidR="006363B0">
        <w:rPr>
          <w:rFonts w:ascii="仿宋" w:eastAsia="仿宋" w:hAnsi="仿宋" w:cs="Arial" w:hint="eastAsia"/>
          <w:kern w:val="0"/>
          <w:sz w:val="28"/>
          <w:szCs w:val="28"/>
        </w:rPr>
        <w:t>不允许迟到，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开考后将不能进入考试系统参加当科考试，</w:t>
      </w:r>
      <w:r w:rsidR="00847FD5"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不得提前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交卷</w:t>
      </w:r>
      <w:r>
        <w:rPr>
          <w:rFonts w:ascii="仿宋" w:eastAsia="仿宋" w:hAnsi="仿宋" w:cs="Arial" w:hint="eastAsia"/>
          <w:kern w:val="0"/>
          <w:sz w:val="28"/>
          <w:szCs w:val="28"/>
        </w:rPr>
        <w:t>，试卷一经提交不得再进场续考。</w:t>
      </w:r>
    </w:p>
    <w:p w14:paraId="294151A0" w14:textId="67B94AA1" w:rsidR="0022368D" w:rsidRDefault="00977F31">
      <w:pPr>
        <w:pStyle w:val="11"/>
        <w:widowControl/>
        <w:numPr>
          <w:ilvl w:val="0"/>
          <w:numId w:val="6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登录</w:t>
      </w:r>
      <w:r>
        <w:rPr>
          <w:rFonts w:ascii="仿宋" w:eastAsia="仿宋" w:hAnsi="仿宋" w:cs="Arial"/>
          <w:kern w:val="0"/>
          <w:sz w:val="28"/>
          <w:szCs w:val="28"/>
        </w:rPr>
        <w:t>信息：</w:t>
      </w:r>
      <w:r w:rsidR="00C613B4">
        <w:rPr>
          <w:rFonts w:ascii="仿宋" w:eastAsia="仿宋" w:hAnsi="仿宋" w:cs="Arial" w:hint="eastAsia"/>
          <w:kern w:val="0"/>
          <w:sz w:val="28"/>
          <w:szCs w:val="28"/>
        </w:rPr>
        <w:t>见文末。</w:t>
      </w:r>
    </w:p>
    <w:p w14:paraId="7A05C064" w14:textId="77777777" w:rsidR="0022368D" w:rsidRDefault="00977F31">
      <w:pPr>
        <w:pStyle w:val="11"/>
        <w:widowControl/>
        <w:numPr>
          <w:ilvl w:val="0"/>
          <w:numId w:val="5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b/>
          <w:bCs/>
          <w:kern w:val="0"/>
          <w:sz w:val="28"/>
          <w:szCs w:val="28"/>
        </w:rPr>
      </w:pP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正式考试-面试</w:t>
      </w:r>
      <w:r>
        <w:rPr>
          <w:rFonts w:ascii="仿宋" w:eastAsia="仿宋" w:hAnsi="仿宋" w:cs="Arial"/>
          <w:b/>
          <w:bCs/>
          <w:kern w:val="0"/>
          <w:sz w:val="28"/>
          <w:szCs w:val="28"/>
        </w:rPr>
        <w:t xml:space="preserve"> 3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月</w:t>
      </w:r>
      <w:r>
        <w:rPr>
          <w:rFonts w:ascii="仿宋" w:eastAsia="仿宋" w:hAnsi="仿宋" w:cs="Arial"/>
          <w:b/>
          <w:bCs/>
          <w:kern w:val="0"/>
          <w:sz w:val="28"/>
          <w:szCs w:val="28"/>
        </w:rPr>
        <w:t>19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日</w:t>
      </w:r>
    </w:p>
    <w:p w14:paraId="49B2C11A" w14:textId="4F22AEF2" w:rsidR="0022368D" w:rsidRDefault="00977F31">
      <w:pPr>
        <w:pStyle w:val="11"/>
        <w:widowControl/>
        <w:shd w:val="clear" w:color="auto" w:fill="FFFFFF"/>
        <w:spacing w:after="150"/>
        <w:ind w:firstLineChars="202" w:firstLine="566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考生按照面试通知短信中的面试时间和登录</w:t>
      </w:r>
      <w:r>
        <w:rPr>
          <w:rFonts w:ascii="仿宋" w:eastAsia="仿宋" w:hAnsi="仿宋" w:cs="Arial" w:hint="eastAsia"/>
          <w:bCs/>
          <w:kern w:val="0"/>
          <w:sz w:val="28"/>
          <w:szCs w:val="28"/>
        </w:rPr>
        <w:t>信息</w:t>
      </w:r>
      <w:r>
        <w:rPr>
          <w:rFonts w:ascii="仿宋" w:eastAsia="仿宋" w:hAnsi="仿宋" w:cs="Arial"/>
          <w:kern w:val="0"/>
          <w:sz w:val="28"/>
          <w:szCs w:val="28"/>
        </w:rPr>
        <w:t>,同时</w:t>
      </w:r>
      <w:r>
        <w:rPr>
          <w:rFonts w:ascii="仿宋" w:eastAsia="仿宋" w:hAnsi="仿宋" w:cs="Arial" w:hint="eastAsia"/>
          <w:kern w:val="0"/>
          <w:sz w:val="28"/>
          <w:szCs w:val="28"/>
        </w:rPr>
        <w:t>登录“优巡”电脑客户端（</w:t>
      </w:r>
      <w:r w:rsidR="00A5556E">
        <w:rPr>
          <w:rFonts w:ascii="仿宋" w:eastAsia="仿宋" w:hAnsi="仿宋" w:cs="Arial" w:hint="eastAsia"/>
          <w:kern w:val="0"/>
          <w:sz w:val="28"/>
          <w:szCs w:val="28"/>
        </w:rPr>
        <w:t>前机位</w:t>
      </w:r>
      <w:r w:rsidR="0014491F">
        <w:rPr>
          <w:rFonts w:ascii="仿宋" w:eastAsia="仿宋" w:hAnsi="仿宋" w:cs="Arial" w:hint="eastAsia"/>
          <w:kern w:val="0"/>
          <w:sz w:val="28"/>
          <w:szCs w:val="28"/>
        </w:rPr>
        <w:t>面试</w:t>
      </w:r>
      <w:r>
        <w:rPr>
          <w:rFonts w:ascii="仿宋" w:eastAsia="仿宋" w:hAnsi="仿宋" w:cs="Arial" w:hint="eastAsia"/>
          <w:kern w:val="0"/>
          <w:sz w:val="28"/>
          <w:szCs w:val="28"/>
        </w:rPr>
        <w:t>）和“优巡”手机</w:t>
      </w:r>
      <w:r>
        <w:rPr>
          <w:rFonts w:ascii="仿宋" w:eastAsia="仿宋" w:hAnsi="仿宋" w:cs="Arial"/>
          <w:kern w:val="0"/>
          <w:sz w:val="28"/>
          <w:szCs w:val="28"/>
        </w:rPr>
        <w:t>APP</w:t>
      </w:r>
      <w:r>
        <w:rPr>
          <w:rFonts w:ascii="仿宋" w:eastAsia="仿宋" w:hAnsi="仿宋" w:cs="Arial" w:hint="eastAsia"/>
          <w:kern w:val="0"/>
          <w:sz w:val="28"/>
          <w:szCs w:val="28"/>
        </w:rPr>
        <w:t>（</w:t>
      </w:r>
      <w:r w:rsidR="00A5556E">
        <w:rPr>
          <w:rFonts w:ascii="仿宋" w:eastAsia="仿宋" w:hAnsi="仿宋" w:cs="Arial" w:hint="eastAsia"/>
          <w:kern w:val="0"/>
          <w:sz w:val="28"/>
          <w:szCs w:val="28"/>
        </w:rPr>
        <w:t>后机位监考</w:t>
      </w:r>
      <w:r>
        <w:rPr>
          <w:rFonts w:ascii="仿宋" w:eastAsia="仿宋" w:hAnsi="仿宋" w:cs="Arial" w:hint="eastAsia"/>
          <w:kern w:val="0"/>
          <w:sz w:val="28"/>
          <w:szCs w:val="28"/>
        </w:rPr>
        <w:t>）完成面试。考生登录后，先等待候场秘书视频通话进行身份核验，核验完成后不能退出系统，耐心等待面试秘书</w:t>
      </w:r>
      <w:r w:rsidR="00465C22">
        <w:rPr>
          <w:rFonts w:ascii="仿宋" w:eastAsia="仿宋" w:hAnsi="仿宋" w:cs="Arial" w:hint="eastAsia"/>
          <w:kern w:val="0"/>
          <w:sz w:val="28"/>
          <w:szCs w:val="28"/>
        </w:rPr>
        <w:t>逐一与考生</w:t>
      </w:r>
      <w:r>
        <w:rPr>
          <w:rFonts w:ascii="仿宋" w:eastAsia="仿宋" w:hAnsi="仿宋" w:cs="Arial" w:hint="eastAsia"/>
          <w:kern w:val="0"/>
          <w:sz w:val="28"/>
          <w:szCs w:val="28"/>
        </w:rPr>
        <w:t>视频面试。</w:t>
      </w:r>
    </w:p>
    <w:p w14:paraId="69A6D730" w14:textId="3CA048A0" w:rsidR="0022368D" w:rsidRDefault="00977F31">
      <w:pPr>
        <w:pStyle w:val="11"/>
        <w:widowControl/>
        <w:numPr>
          <w:ilvl w:val="0"/>
          <w:numId w:val="6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登录</w:t>
      </w:r>
      <w:r>
        <w:rPr>
          <w:rFonts w:ascii="仿宋" w:eastAsia="仿宋" w:hAnsi="仿宋" w:cs="Arial"/>
          <w:kern w:val="0"/>
          <w:sz w:val="28"/>
          <w:szCs w:val="28"/>
        </w:rPr>
        <w:t>信息：</w:t>
      </w:r>
      <w:r w:rsidR="00B938D3">
        <w:rPr>
          <w:rFonts w:ascii="仿宋" w:eastAsia="仿宋" w:hAnsi="仿宋" w:cs="Arial" w:hint="eastAsia"/>
          <w:kern w:val="0"/>
          <w:sz w:val="28"/>
          <w:szCs w:val="28"/>
        </w:rPr>
        <w:t>见文末。</w:t>
      </w:r>
    </w:p>
    <w:p w14:paraId="773C469F" w14:textId="77777777" w:rsidR="0022368D" w:rsidRDefault="0022368D">
      <w:pPr>
        <w:rPr>
          <w:rFonts w:ascii="仿宋" w:eastAsia="仿宋" w:hAnsi="仿宋"/>
        </w:rPr>
      </w:pPr>
    </w:p>
    <w:p w14:paraId="5E6E433C" w14:textId="5FD03439" w:rsidR="0022368D" w:rsidRDefault="00EF015B">
      <w:pPr>
        <w:pStyle w:val="2"/>
        <w:numPr>
          <w:ilvl w:val="0"/>
          <w:numId w:val="1"/>
        </w:numPr>
        <w:rPr>
          <w:rFonts w:ascii="仿宋" w:eastAsia="仿宋" w:hAnsi="仿宋"/>
        </w:rPr>
      </w:pPr>
      <w:r>
        <w:rPr>
          <w:rFonts w:ascii="仿宋" w:eastAsia="仿宋" w:hAnsi="仿宋" w:hint="eastAsia"/>
        </w:rPr>
        <w:t>特别</w:t>
      </w:r>
      <w:r w:rsidR="00DA6207">
        <w:rPr>
          <w:rFonts w:ascii="仿宋" w:eastAsia="仿宋" w:hAnsi="仿宋" w:hint="eastAsia"/>
        </w:rPr>
        <w:t>提醒</w:t>
      </w:r>
    </w:p>
    <w:p w14:paraId="47165034" w14:textId="77777777" w:rsidR="0022368D" w:rsidRDefault="00977F31">
      <w:pPr>
        <w:pStyle w:val="11"/>
        <w:widowControl/>
        <w:numPr>
          <w:ilvl w:val="0"/>
          <w:numId w:val="7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考生务必详细阅读所有考试相关通知，按照考试要求做好相应准备并参加设备调试和模拟考试，如考生未参加设备调试和模拟考试，在正式考试中由于自身网络、设备等问题无法正常考试，导致成绩无效，后果自负。</w:t>
      </w:r>
    </w:p>
    <w:p w14:paraId="3E0FBAF3" w14:textId="4560732A" w:rsidR="0022368D" w:rsidRDefault="00977F31">
      <w:pPr>
        <w:pStyle w:val="11"/>
        <w:widowControl/>
        <w:numPr>
          <w:ilvl w:val="0"/>
          <w:numId w:val="7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考生应按时参加在线</w:t>
      </w:r>
      <w:r w:rsidR="003D07D8">
        <w:rPr>
          <w:rFonts w:ascii="仿宋" w:eastAsia="仿宋" w:hAnsi="仿宋" w:cs="Arial" w:hint="eastAsia"/>
          <w:kern w:val="0"/>
          <w:sz w:val="28"/>
          <w:szCs w:val="28"/>
        </w:rPr>
        <w:t>笔试</w:t>
      </w:r>
      <w:r>
        <w:rPr>
          <w:rFonts w:ascii="仿宋" w:eastAsia="仿宋" w:hAnsi="仿宋" w:cs="Arial" w:hint="eastAsia"/>
          <w:kern w:val="0"/>
          <w:sz w:val="28"/>
          <w:szCs w:val="28"/>
        </w:rPr>
        <w:t>，开考前3</w:t>
      </w:r>
      <w:r>
        <w:rPr>
          <w:rFonts w:ascii="仿宋" w:eastAsia="仿宋" w:hAnsi="仿宋" w:cs="Arial"/>
          <w:kern w:val="0"/>
          <w:sz w:val="28"/>
          <w:szCs w:val="28"/>
        </w:rPr>
        <w:t>0</w:t>
      </w:r>
      <w:r>
        <w:rPr>
          <w:rFonts w:ascii="仿宋" w:eastAsia="仿宋" w:hAnsi="仿宋" w:cs="Arial" w:hint="eastAsia"/>
          <w:kern w:val="0"/>
          <w:sz w:val="28"/>
          <w:szCs w:val="28"/>
        </w:rPr>
        <w:t>分钟可登录“易考”电脑客户端（</w:t>
      </w:r>
      <w:r w:rsidR="00E45D88">
        <w:rPr>
          <w:rFonts w:ascii="仿宋" w:eastAsia="仿宋" w:hAnsi="仿宋" w:cs="Arial" w:hint="eastAsia"/>
          <w:kern w:val="0"/>
          <w:sz w:val="28"/>
          <w:szCs w:val="28"/>
        </w:rPr>
        <w:t>笔试</w:t>
      </w:r>
      <w:r>
        <w:rPr>
          <w:rFonts w:ascii="仿宋" w:eastAsia="仿宋" w:hAnsi="仿宋" w:cs="Arial" w:hint="eastAsia"/>
          <w:kern w:val="0"/>
          <w:sz w:val="28"/>
          <w:szCs w:val="28"/>
        </w:rPr>
        <w:t>）和“优巡”手机A</w:t>
      </w:r>
      <w:r>
        <w:rPr>
          <w:rFonts w:ascii="仿宋" w:eastAsia="仿宋" w:hAnsi="仿宋" w:cs="Arial"/>
          <w:kern w:val="0"/>
          <w:sz w:val="28"/>
          <w:szCs w:val="28"/>
        </w:rPr>
        <w:t>PP</w:t>
      </w:r>
      <w:r>
        <w:rPr>
          <w:rFonts w:ascii="仿宋" w:eastAsia="仿宋" w:hAnsi="仿宋" w:cs="Arial" w:hint="eastAsia"/>
          <w:kern w:val="0"/>
          <w:sz w:val="28"/>
          <w:szCs w:val="28"/>
        </w:rPr>
        <w:t>（监考），</w:t>
      </w:r>
      <w:r>
        <w:rPr>
          <w:rFonts w:ascii="仿宋" w:eastAsia="仿宋" w:hAnsi="仿宋" w:cs="Arial" w:hint="eastAsia"/>
          <w:b/>
          <w:kern w:val="0"/>
          <w:sz w:val="28"/>
          <w:szCs w:val="28"/>
        </w:rPr>
        <w:t>笔试</w:t>
      </w:r>
      <w:r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开考后将不能进入考试系统参加当科考试，</w:t>
      </w:r>
      <w:r w:rsidR="006260CA">
        <w:rPr>
          <w:rFonts w:ascii="仿宋" w:eastAsia="仿宋" w:hAnsi="仿宋" w:cs="Arial" w:hint="eastAsia"/>
          <w:b/>
          <w:bCs/>
          <w:kern w:val="0"/>
          <w:sz w:val="28"/>
          <w:szCs w:val="28"/>
        </w:rPr>
        <w:t>不得提前交卷，</w:t>
      </w:r>
      <w:r>
        <w:rPr>
          <w:rFonts w:ascii="仿宋" w:eastAsia="仿宋" w:hAnsi="仿宋" w:cs="Arial" w:hint="eastAsia"/>
          <w:b/>
          <w:kern w:val="0"/>
          <w:sz w:val="28"/>
          <w:szCs w:val="28"/>
        </w:rPr>
        <w:t>试卷一经提交不得再进场续考。</w:t>
      </w:r>
    </w:p>
    <w:p w14:paraId="7C83D0DE" w14:textId="24E92EC3" w:rsidR="0022368D" w:rsidRDefault="00977F31">
      <w:pPr>
        <w:pStyle w:val="11"/>
        <w:widowControl/>
        <w:numPr>
          <w:ilvl w:val="0"/>
          <w:numId w:val="7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lastRenderedPageBreak/>
        <w:t>考试空间独立且</w:t>
      </w:r>
      <w:r>
        <w:rPr>
          <w:rFonts w:ascii="仿宋" w:eastAsia="仿宋" w:hAnsi="仿宋" w:cs="Arial"/>
          <w:kern w:val="0"/>
          <w:sz w:val="28"/>
          <w:szCs w:val="28"/>
        </w:rPr>
        <w:t>必须保持安静明亮，房间内不得有其他人，也不允许出现其他声音。</w:t>
      </w:r>
    </w:p>
    <w:p w14:paraId="67F0D79F" w14:textId="77777777" w:rsidR="0022368D" w:rsidRDefault="00977F31">
      <w:pPr>
        <w:pStyle w:val="11"/>
        <w:widowControl/>
        <w:numPr>
          <w:ilvl w:val="0"/>
          <w:numId w:val="7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 xml:space="preserve"> “优巡”手机A</w:t>
      </w:r>
      <w:r>
        <w:rPr>
          <w:rFonts w:ascii="仿宋" w:eastAsia="仿宋" w:hAnsi="仿宋" w:cs="Arial"/>
          <w:kern w:val="0"/>
          <w:sz w:val="28"/>
          <w:szCs w:val="28"/>
        </w:rPr>
        <w:t>PP</w:t>
      </w:r>
      <w:r>
        <w:rPr>
          <w:rFonts w:ascii="仿宋" w:eastAsia="仿宋" w:hAnsi="仿宋" w:cs="Arial" w:hint="eastAsia"/>
          <w:kern w:val="0"/>
          <w:sz w:val="28"/>
          <w:szCs w:val="28"/>
        </w:rPr>
        <w:t>须全程开启且保持前台运行，否则所提交试卷视为无效。</w:t>
      </w:r>
    </w:p>
    <w:p w14:paraId="1D8CDC16" w14:textId="257F4D1F" w:rsidR="0022368D" w:rsidRDefault="00977F31">
      <w:pPr>
        <w:pStyle w:val="11"/>
        <w:widowControl/>
        <w:numPr>
          <w:ilvl w:val="0"/>
          <w:numId w:val="7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考试期间，考生不得离开电脑前考位（包括去卫生间），且全程保持在监考手机监控范围内。如需离开，请提交试卷，试卷一经提交不得再进场续考。用于拍照上</w:t>
      </w:r>
      <w:proofErr w:type="gramStart"/>
      <w:r>
        <w:rPr>
          <w:rFonts w:ascii="仿宋" w:eastAsia="仿宋" w:hAnsi="仿宋" w:cs="Arial" w:hint="eastAsia"/>
          <w:kern w:val="0"/>
          <w:sz w:val="28"/>
          <w:szCs w:val="28"/>
        </w:rPr>
        <w:t>传答案的手机</w:t>
      </w:r>
      <w:r w:rsidR="0036619A">
        <w:rPr>
          <w:rFonts w:ascii="仿宋" w:eastAsia="仿宋" w:hAnsi="仿宋" w:cs="Arial" w:hint="eastAsia"/>
          <w:kern w:val="0"/>
          <w:sz w:val="28"/>
          <w:szCs w:val="28"/>
        </w:rPr>
        <w:t>需</w:t>
      </w:r>
      <w:proofErr w:type="gramEnd"/>
      <w:r w:rsidR="0036619A">
        <w:rPr>
          <w:rFonts w:ascii="仿宋" w:eastAsia="仿宋" w:hAnsi="仿宋" w:cs="Arial" w:hint="eastAsia"/>
          <w:kern w:val="0"/>
          <w:sz w:val="28"/>
          <w:szCs w:val="28"/>
        </w:rPr>
        <w:t>设置为</w:t>
      </w:r>
      <w:r>
        <w:rPr>
          <w:rFonts w:ascii="仿宋" w:eastAsia="仿宋" w:hAnsi="仿宋" w:cs="Arial" w:hint="eastAsia"/>
          <w:kern w:val="0"/>
          <w:sz w:val="28"/>
          <w:szCs w:val="28"/>
        </w:rPr>
        <w:t>飞行模式，并由监考老师检查，考试过程中需将手机放置在监考老师可看到的范围内，未得</w:t>
      </w:r>
      <w:r w:rsidR="000176E5">
        <w:rPr>
          <w:rFonts w:ascii="仿宋" w:eastAsia="仿宋" w:hAnsi="仿宋" w:cs="Arial" w:hint="eastAsia"/>
          <w:kern w:val="0"/>
          <w:sz w:val="28"/>
          <w:szCs w:val="28"/>
        </w:rPr>
        <w:t>监考老师的</w:t>
      </w:r>
      <w:r>
        <w:rPr>
          <w:rFonts w:ascii="仿宋" w:eastAsia="仿宋" w:hAnsi="仿宋" w:cs="Arial" w:hint="eastAsia"/>
          <w:kern w:val="0"/>
          <w:sz w:val="28"/>
          <w:szCs w:val="28"/>
        </w:rPr>
        <w:t>到允许</w:t>
      </w:r>
      <w:r w:rsidR="00DF4A77">
        <w:rPr>
          <w:rFonts w:ascii="仿宋" w:eastAsia="仿宋" w:hAnsi="仿宋" w:cs="Arial" w:hint="eastAsia"/>
          <w:kern w:val="0"/>
          <w:sz w:val="28"/>
          <w:szCs w:val="28"/>
        </w:rPr>
        <w:t>，</w:t>
      </w:r>
      <w:r>
        <w:rPr>
          <w:rFonts w:ascii="仿宋" w:eastAsia="仿宋" w:hAnsi="仿宋" w:cs="Arial" w:hint="eastAsia"/>
          <w:kern w:val="0"/>
          <w:sz w:val="28"/>
          <w:szCs w:val="28"/>
        </w:rPr>
        <w:t>禁止使用该手机，待听到考试结束指令后，方可关闭</w:t>
      </w:r>
      <w:r w:rsidR="006367DF">
        <w:rPr>
          <w:rFonts w:ascii="仿宋" w:eastAsia="仿宋" w:hAnsi="仿宋" w:cs="Arial" w:hint="eastAsia"/>
          <w:kern w:val="0"/>
          <w:sz w:val="28"/>
          <w:szCs w:val="28"/>
        </w:rPr>
        <w:t>该手机</w:t>
      </w:r>
      <w:r>
        <w:rPr>
          <w:rFonts w:ascii="仿宋" w:eastAsia="仿宋" w:hAnsi="仿宋" w:cs="Arial" w:hint="eastAsia"/>
          <w:kern w:val="0"/>
          <w:sz w:val="28"/>
          <w:szCs w:val="28"/>
        </w:rPr>
        <w:t>飞行模式，拍照上</w:t>
      </w:r>
      <w:proofErr w:type="gramStart"/>
      <w:r>
        <w:rPr>
          <w:rFonts w:ascii="仿宋" w:eastAsia="仿宋" w:hAnsi="仿宋" w:cs="Arial" w:hint="eastAsia"/>
          <w:kern w:val="0"/>
          <w:sz w:val="28"/>
          <w:szCs w:val="28"/>
        </w:rPr>
        <w:t>传答案</w:t>
      </w:r>
      <w:proofErr w:type="gramEnd"/>
      <w:r>
        <w:rPr>
          <w:rFonts w:ascii="仿宋" w:eastAsia="仿宋" w:hAnsi="仿宋" w:cs="Arial" w:hint="eastAsia"/>
          <w:kern w:val="0"/>
          <w:sz w:val="28"/>
          <w:szCs w:val="28"/>
        </w:rPr>
        <w:t>或作品。</w:t>
      </w:r>
    </w:p>
    <w:p w14:paraId="3FE3EBFE" w14:textId="20734146" w:rsidR="0022368D" w:rsidRDefault="00977F31">
      <w:pPr>
        <w:pStyle w:val="11"/>
        <w:widowControl/>
        <w:numPr>
          <w:ilvl w:val="0"/>
          <w:numId w:val="7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在线</w:t>
      </w:r>
      <w:r w:rsidR="00D20EB6">
        <w:rPr>
          <w:rFonts w:ascii="仿宋" w:eastAsia="仿宋" w:hAnsi="仿宋" w:cs="Arial" w:hint="eastAsia"/>
          <w:kern w:val="0"/>
          <w:sz w:val="28"/>
          <w:szCs w:val="28"/>
        </w:rPr>
        <w:t>笔试</w:t>
      </w:r>
      <w:r>
        <w:rPr>
          <w:rFonts w:ascii="仿宋" w:eastAsia="仿宋" w:hAnsi="仿宋" w:cs="Arial" w:hint="eastAsia"/>
          <w:kern w:val="0"/>
          <w:sz w:val="28"/>
          <w:szCs w:val="28"/>
        </w:rPr>
        <w:t>为闭卷考试，考试期间考生不得使用考试设备之外的智能电子产品，或查看任何书籍和资料，除考前准备中提及的设备外及</w:t>
      </w:r>
      <w:r w:rsidR="00331D57">
        <w:rPr>
          <w:rFonts w:ascii="仿宋" w:eastAsia="仿宋" w:hAnsi="仿宋" w:cs="Arial" w:hint="eastAsia"/>
          <w:kern w:val="0"/>
          <w:sz w:val="28"/>
          <w:szCs w:val="28"/>
        </w:rPr>
        <w:t>白</w:t>
      </w:r>
      <w:r>
        <w:rPr>
          <w:rFonts w:ascii="仿宋" w:eastAsia="仿宋" w:hAnsi="仿宋" w:cs="Arial" w:hint="eastAsia"/>
          <w:kern w:val="0"/>
          <w:sz w:val="28"/>
          <w:szCs w:val="28"/>
        </w:rPr>
        <w:t>纸外，其他任何材料不得出现在视频监控范围内。</w:t>
      </w:r>
    </w:p>
    <w:p w14:paraId="25E14B5D" w14:textId="77777777" w:rsidR="0022368D" w:rsidRDefault="00977F31">
      <w:pPr>
        <w:pStyle w:val="11"/>
        <w:widowControl/>
        <w:numPr>
          <w:ilvl w:val="0"/>
          <w:numId w:val="7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考试应由考生本人进行，不得请他人替考，也不得接受其他任何方式的助考。</w:t>
      </w:r>
    </w:p>
    <w:p w14:paraId="4F14EB54" w14:textId="2ACC98C6" w:rsidR="0022368D" w:rsidRDefault="00977F31">
      <w:pPr>
        <w:pStyle w:val="11"/>
        <w:widowControl/>
        <w:numPr>
          <w:ilvl w:val="0"/>
          <w:numId w:val="7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考试期间，考试系统将不间断进行抓拍和人脸识别，考生</w:t>
      </w:r>
      <w:r>
        <w:rPr>
          <w:rFonts w:ascii="仿宋" w:eastAsia="仿宋" w:hAnsi="仿宋" w:cs="Arial"/>
          <w:kern w:val="0"/>
          <w:sz w:val="28"/>
          <w:szCs w:val="28"/>
        </w:rPr>
        <w:t>不得佩戴口罩</w:t>
      </w:r>
      <w:r w:rsidR="0067243B">
        <w:rPr>
          <w:rFonts w:ascii="仿宋" w:eastAsia="仿宋" w:hAnsi="仿宋" w:cs="Arial" w:hint="eastAsia"/>
          <w:kern w:val="0"/>
          <w:sz w:val="28"/>
          <w:szCs w:val="28"/>
        </w:rPr>
        <w:t>，</w:t>
      </w:r>
      <w:r>
        <w:rPr>
          <w:rFonts w:ascii="仿宋" w:eastAsia="仿宋" w:hAnsi="仿宋" w:cs="Arial"/>
          <w:kern w:val="0"/>
          <w:sz w:val="28"/>
          <w:szCs w:val="28"/>
        </w:rPr>
        <w:t>保证面部清晰可见，头发不可遮挡耳朵，不得戴耳饰</w:t>
      </w:r>
      <w:r>
        <w:rPr>
          <w:rFonts w:ascii="仿宋" w:eastAsia="仿宋" w:hAnsi="仿宋" w:cs="Arial" w:hint="eastAsia"/>
          <w:kern w:val="0"/>
          <w:sz w:val="28"/>
          <w:szCs w:val="28"/>
        </w:rPr>
        <w:t>。</w:t>
      </w:r>
    </w:p>
    <w:p w14:paraId="7094C65C" w14:textId="77777777" w:rsidR="0022368D" w:rsidRDefault="00977F31">
      <w:pPr>
        <w:pStyle w:val="11"/>
        <w:widowControl/>
        <w:numPr>
          <w:ilvl w:val="0"/>
          <w:numId w:val="7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考试期间</w:t>
      </w:r>
      <w:r>
        <w:rPr>
          <w:rFonts w:ascii="仿宋" w:eastAsia="仿宋" w:hAnsi="仿宋" w:cs="Arial"/>
          <w:kern w:val="0"/>
          <w:sz w:val="28"/>
          <w:szCs w:val="28"/>
        </w:rPr>
        <w:t>考生不得录屏录像录音</w:t>
      </w:r>
      <w:r>
        <w:rPr>
          <w:rFonts w:ascii="仿宋" w:eastAsia="仿宋" w:hAnsi="仿宋" w:cs="Arial" w:hint="eastAsia"/>
          <w:kern w:val="0"/>
          <w:sz w:val="28"/>
          <w:szCs w:val="28"/>
        </w:rPr>
        <w:t>，如有违反一经发现按考试违纪处理。</w:t>
      </w:r>
    </w:p>
    <w:p w14:paraId="168AB741" w14:textId="77777777" w:rsidR="0022368D" w:rsidRDefault="00977F31">
      <w:pPr>
        <w:pStyle w:val="11"/>
        <w:widowControl/>
        <w:numPr>
          <w:ilvl w:val="0"/>
          <w:numId w:val="7"/>
        </w:numPr>
        <w:shd w:val="clear" w:color="auto" w:fill="FFFFFF"/>
        <w:spacing w:after="150"/>
        <w:ind w:firstLineChars="0"/>
        <w:jc w:val="left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lastRenderedPageBreak/>
        <w:t>考生不遵守考场规则，不服从考</w:t>
      </w:r>
      <w:proofErr w:type="gramStart"/>
      <w:r>
        <w:rPr>
          <w:rFonts w:ascii="仿宋" w:eastAsia="仿宋" w:hAnsi="仿宋" w:cs="Arial" w:hint="eastAsia"/>
          <w:kern w:val="0"/>
          <w:sz w:val="28"/>
          <w:szCs w:val="28"/>
        </w:rPr>
        <w:t>务</w:t>
      </w:r>
      <w:proofErr w:type="gramEnd"/>
      <w:r>
        <w:rPr>
          <w:rFonts w:ascii="仿宋" w:eastAsia="仿宋" w:hAnsi="仿宋" w:cs="Arial" w:hint="eastAsia"/>
          <w:kern w:val="0"/>
          <w:sz w:val="28"/>
          <w:szCs w:val="28"/>
        </w:rPr>
        <w:t>工作人员管理，有违纪、作弊等行为的，将按照《中华人民共和国教育法》以及《国家教育考试违规处理办法》执行，并将记入国家教育考试考生诚信档案；涉嫌违法的，移送司法机关，依照《中华人民共和国刑法》等追究法律责任。</w:t>
      </w:r>
      <w:r>
        <w:rPr>
          <w:rFonts w:ascii="仿宋" w:eastAsia="仿宋" w:hAnsi="仿宋" w:cs="Arial"/>
          <w:b/>
          <w:bCs/>
          <w:kern w:val="0"/>
          <w:sz w:val="28"/>
          <w:szCs w:val="28"/>
        </w:rPr>
        <w:t>替考或被替考作弊行为构成刑事犯罪，将面临刑事处罚。</w:t>
      </w:r>
    </w:p>
    <w:p w14:paraId="62A4E797" w14:textId="204B646D" w:rsidR="0022368D" w:rsidRDefault="00977F31">
      <w:pPr>
        <w:pStyle w:val="2"/>
        <w:numPr>
          <w:ilvl w:val="0"/>
          <w:numId w:val="1"/>
        </w:numPr>
        <w:rPr>
          <w:rFonts w:ascii="仿宋" w:eastAsia="仿宋" w:hAnsi="仿宋"/>
        </w:rPr>
      </w:pPr>
      <w:r>
        <w:rPr>
          <w:rFonts w:ascii="仿宋" w:eastAsia="仿宋" w:hAnsi="仿宋" w:hint="eastAsia"/>
        </w:rPr>
        <w:t>温馨提示</w:t>
      </w:r>
    </w:p>
    <w:p w14:paraId="6B5587C9" w14:textId="77777777" w:rsidR="0022368D" w:rsidRDefault="00977F31">
      <w:pPr>
        <w:pStyle w:val="11"/>
        <w:numPr>
          <w:ilvl w:val="1"/>
          <w:numId w:val="1"/>
        </w:numPr>
        <w:ind w:left="426"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请务必仔细阅读我院发布的在线考试相关文件和规则，按照要求做好准备，按照考试规则参加考试。</w:t>
      </w:r>
    </w:p>
    <w:p w14:paraId="4B47147E" w14:textId="77777777" w:rsidR="0022368D" w:rsidRDefault="00977F31">
      <w:pPr>
        <w:pStyle w:val="11"/>
        <w:numPr>
          <w:ilvl w:val="1"/>
          <w:numId w:val="1"/>
        </w:numPr>
        <w:ind w:left="426" w:firstLineChars="0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请务必进行所有考试相关软件的测试，考生如有软件安装、操作等问题请及时联系相关软件的在线客服，联系方式见《</w:t>
      </w:r>
      <w:r>
        <w:rPr>
          <w:rFonts w:ascii="仿宋" w:eastAsia="仿宋" w:hAnsi="仿宋" w:cs="Arial"/>
          <w:kern w:val="0"/>
          <w:sz w:val="28"/>
          <w:szCs w:val="28"/>
        </w:rPr>
        <w:t>在线考试</w:t>
      </w:r>
      <w:r>
        <w:rPr>
          <w:rFonts w:ascii="仿宋" w:eastAsia="仿宋" w:hAnsi="仿宋" w:cs="Arial" w:hint="eastAsia"/>
          <w:kern w:val="0"/>
          <w:sz w:val="28"/>
          <w:szCs w:val="28"/>
        </w:rPr>
        <w:t>考生操作</w:t>
      </w:r>
      <w:r>
        <w:rPr>
          <w:rFonts w:ascii="仿宋" w:eastAsia="仿宋" w:hAnsi="仿宋" w:cs="Arial"/>
          <w:kern w:val="0"/>
          <w:sz w:val="28"/>
          <w:szCs w:val="28"/>
        </w:rPr>
        <w:t>手册</w:t>
      </w:r>
      <w:r>
        <w:rPr>
          <w:rFonts w:ascii="仿宋" w:eastAsia="仿宋" w:hAnsi="仿宋" w:cs="Arial" w:hint="eastAsia"/>
          <w:kern w:val="0"/>
          <w:sz w:val="28"/>
          <w:szCs w:val="28"/>
        </w:rPr>
        <w:t>》。</w:t>
      </w:r>
    </w:p>
    <w:p w14:paraId="00EA03F6" w14:textId="77777777" w:rsidR="0022368D" w:rsidRDefault="00977F31">
      <w:pPr>
        <w:pStyle w:val="11"/>
        <w:numPr>
          <w:ilvl w:val="1"/>
          <w:numId w:val="1"/>
        </w:numPr>
        <w:ind w:left="426" w:firstLineChars="0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请务必仔细阅读学校发布的所有考试信息，考生如有考</w:t>
      </w:r>
      <w:proofErr w:type="gramStart"/>
      <w:r>
        <w:rPr>
          <w:rFonts w:ascii="仿宋" w:eastAsia="仿宋" w:hAnsi="仿宋" w:cs="Arial" w:hint="eastAsia"/>
          <w:kern w:val="0"/>
          <w:sz w:val="28"/>
          <w:szCs w:val="28"/>
        </w:rPr>
        <w:t>务</w:t>
      </w:r>
      <w:proofErr w:type="gramEnd"/>
      <w:r>
        <w:rPr>
          <w:rFonts w:ascii="仿宋" w:eastAsia="仿宋" w:hAnsi="仿宋" w:cs="Arial" w:hint="eastAsia"/>
          <w:kern w:val="0"/>
          <w:sz w:val="28"/>
          <w:szCs w:val="28"/>
        </w:rPr>
        <w:t>相关问题，请及时联系美院招生办。</w:t>
      </w:r>
    </w:p>
    <w:p w14:paraId="2CA6B435" w14:textId="77777777" w:rsidR="0022368D" w:rsidRDefault="00977F31">
      <w:pPr>
        <w:pStyle w:val="11"/>
        <w:numPr>
          <w:ilvl w:val="1"/>
          <w:numId w:val="1"/>
        </w:numPr>
        <w:ind w:left="426" w:firstLineChars="0" w:hanging="426"/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请确认考试期间应急联系电话为报名系统中预留的电话号码，由于预留电话号码错误造成的后果由考生自负。</w:t>
      </w:r>
    </w:p>
    <w:p w14:paraId="125C25CE" w14:textId="77777777" w:rsidR="0022368D" w:rsidRDefault="0022368D">
      <w:pPr>
        <w:rPr>
          <w:rFonts w:ascii="仿宋" w:eastAsia="仿宋" w:hAnsi="仿宋" w:cs="Arial"/>
          <w:kern w:val="0"/>
          <w:sz w:val="28"/>
          <w:szCs w:val="28"/>
        </w:rPr>
      </w:pPr>
    </w:p>
    <w:p w14:paraId="742318ED" w14:textId="77777777" w:rsidR="0022368D" w:rsidRDefault="00977F31">
      <w:pPr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美院招生办联系方式</w:t>
      </w:r>
    </w:p>
    <w:p w14:paraId="0180306E" w14:textId="77777777" w:rsidR="0022368D" w:rsidRDefault="00977F31">
      <w:pPr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电话：010-62798172</w:t>
      </w:r>
    </w:p>
    <w:p w14:paraId="2DCE8C42" w14:textId="77777777" w:rsidR="0022368D" w:rsidRDefault="00977F31">
      <w:pPr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>邮箱：myzb@tsinghua.edu.cn</w:t>
      </w:r>
    </w:p>
    <w:p w14:paraId="5F49291F" w14:textId="77777777" w:rsidR="00DB68DD" w:rsidRDefault="00977F31">
      <w:pPr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 xml:space="preserve">        </w:t>
      </w:r>
    </w:p>
    <w:p w14:paraId="760173D6" w14:textId="77777777" w:rsidR="00DB68DD" w:rsidRDefault="00DB68DD">
      <w:pPr>
        <w:rPr>
          <w:rFonts w:ascii="仿宋" w:eastAsia="仿宋" w:hAnsi="仿宋" w:cs="Arial"/>
          <w:kern w:val="0"/>
          <w:sz w:val="28"/>
          <w:szCs w:val="28"/>
        </w:rPr>
      </w:pPr>
    </w:p>
    <w:p w14:paraId="67E77E77" w14:textId="14BB7197" w:rsidR="0022368D" w:rsidRDefault="00977F31">
      <w:pPr>
        <w:rPr>
          <w:rFonts w:ascii="仿宋" w:eastAsia="仿宋" w:hAnsi="仿宋" w:cs="Arial"/>
          <w:kern w:val="0"/>
          <w:sz w:val="28"/>
          <w:szCs w:val="28"/>
        </w:rPr>
      </w:pPr>
      <w:r>
        <w:rPr>
          <w:rFonts w:ascii="仿宋" w:eastAsia="仿宋" w:hAnsi="仿宋" w:cs="Arial" w:hint="eastAsia"/>
          <w:kern w:val="0"/>
          <w:sz w:val="28"/>
          <w:szCs w:val="28"/>
        </w:rPr>
        <w:t xml:space="preserve">                                       </w:t>
      </w:r>
      <w:bookmarkEnd w:id="0"/>
    </w:p>
    <w:p w14:paraId="36EB934E" w14:textId="77777777" w:rsidR="0022368D" w:rsidRPr="006173CC" w:rsidRDefault="00977F31">
      <w:pPr>
        <w:ind w:right="560"/>
        <w:rPr>
          <w:rFonts w:ascii="宋体" w:eastAsia="宋体" w:hAnsi="宋体"/>
          <w:b/>
          <w:bCs/>
          <w:lang w:eastAsia="zh-Hans"/>
        </w:rPr>
      </w:pPr>
      <w:r w:rsidRPr="006173CC">
        <w:rPr>
          <w:rFonts w:ascii="宋体" w:eastAsia="宋体" w:hAnsi="宋体" w:hint="eastAsia"/>
          <w:b/>
          <w:bCs/>
          <w:lang w:eastAsia="zh-Hans"/>
        </w:rPr>
        <w:lastRenderedPageBreak/>
        <w:t>附件</w:t>
      </w:r>
      <w:r w:rsidRPr="006173CC">
        <w:rPr>
          <w:rFonts w:ascii="宋体" w:eastAsia="宋体" w:hAnsi="宋体"/>
          <w:b/>
          <w:bCs/>
          <w:lang w:eastAsia="zh-Hans"/>
        </w:rPr>
        <w:t>1</w:t>
      </w:r>
      <w:r w:rsidRPr="006173CC">
        <w:rPr>
          <w:rFonts w:ascii="宋体" w:eastAsia="宋体" w:hAnsi="宋体" w:hint="eastAsia"/>
          <w:b/>
          <w:bCs/>
          <w:lang w:eastAsia="zh-Hans"/>
        </w:rPr>
        <w:t>：</w:t>
      </w:r>
    </w:p>
    <w:p w14:paraId="067EE112" w14:textId="77777777" w:rsidR="0022368D" w:rsidRDefault="0022368D">
      <w:pPr>
        <w:ind w:right="560"/>
        <w:rPr>
          <w:lang w:eastAsia="zh-Hans"/>
        </w:rPr>
      </w:pPr>
    </w:p>
    <w:p w14:paraId="4C8D18D3" w14:textId="77777777" w:rsidR="0022368D" w:rsidRPr="00655776" w:rsidRDefault="00977F31">
      <w:pPr>
        <w:jc w:val="center"/>
        <w:rPr>
          <w:rFonts w:ascii="宋体" w:eastAsia="宋体" w:hAnsi="宋体"/>
          <w:sz w:val="30"/>
          <w:szCs w:val="30"/>
        </w:rPr>
      </w:pPr>
      <w:r w:rsidRPr="00655776">
        <w:rPr>
          <w:rFonts w:ascii="宋体" w:eastAsia="宋体" w:hAnsi="宋体"/>
          <w:sz w:val="30"/>
          <w:szCs w:val="30"/>
        </w:rPr>
        <w:t>2022年清华大学美术学院硕士生复试-笔试</w:t>
      </w:r>
    </w:p>
    <w:p w14:paraId="4B22E030" w14:textId="070B66A5" w:rsidR="00DB68DD" w:rsidRPr="003423FA" w:rsidRDefault="00977F31" w:rsidP="003423FA">
      <w:pPr>
        <w:ind w:leftChars="-67" w:left="-141"/>
        <w:rPr>
          <w:rFonts w:ascii="宋体" w:eastAsia="宋体" w:hAnsi="宋体" w:hint="eastAsia"/>
          <w:sz w:val="28"/>
          <w:szCs w:val="28"/>
        </w:rPr>
      </w:pPr>
      <w:r w:rsidRPr="003423FA">
        <w:rPr>
          <w:rFonts w:ascii="宋体" w:eastAsia="宋体" w:hAnsi="宋体" w:hint="eastAsia"/>
          <w:sz w:val="28"/>
          <w:szCs w:val="28"/>
        </w:rPr>
        <w:t>考生登录信息</w:t>
      </w:r>
      <w:r w:rsidR="00DB68DD" w:rsidRPr="003423FA">
        <w:rPr>
          <w:rFonts w:ascii="宋体" w:eastAsia="宋体" w:hAnsi="宋体" w:hint="eastAsia"/>
          <w:sz w:val="28"/>
          <w:szCs w:val="28"/>
        </w:rPr>
        <w:t>：</w:t>
      </w:r>
      <w:r w:rsidR="00DB68DD" w:rsidRPr="003423FA">
        <w:rPr>
          <w:rFonts w:ascii="宋体" w:eastAsia="宋体" w:hAnsi="宋体" w:hint="eastAsia"/>
          <w:sz w:val="28"/>
          <w:szCs w:val="28"/>
          <w:lang w:eastAsia="zh-Hans"/>
        </w:rPr>
        <w:t>使用考试口令和身份证号登录笔试考试系统</w:t>
      </w:r>
    </w:p>
    <w:tbl>
      <w:tblPr>
        <w:tblStyle w:val="af0"/>
        <w:tblW w:w="0" w:type="auto"/>
        <w:jc w:val="center"/>
        <w:tblLook w:val="04A0" w:firstRow="1" w:lastRow="0" w:firstColumn="1" w:lastColumn="0" w:noHBand="0" w:noVBand="1"/>
      </w:tblPr>
      <w:tblGrid>
        <w:gridCol w:w="4800"/>
        <w:gridCol w:w="3880"/>
      </w:tblGrid>
      <w:tr w:rsidR="0022368D" w:rsidRPr="00655776" w14:paraId="25B216C8" w14:textId="77777777" w:rsidTr="003423FA">
        <w:trPr>
          <w:jc w:val="center"/>
        </w:trPr>
        <w:tc>
          <w:tcPr>
            <w:tcW w:w="4800" w:type="dxa"/>
            <w:shd w:val="clear" w:color="auto" w:fill="BDD6EE" w:themeFill="accent1" w:themeFillTint="66"/>
          </w:tcPr>
          <w:p w14:paraId="4212BDE2" w14:textId="77777777" w:rsidR="0022368D" w:rsidRPr="00655776" w:rsidRDefault="00977F31">
            <w:pPr>
              <w:rPr>
                <w:rFonts w:ascii="宋体" w:eastAsia="宋体" w:hAnsi="宋体"/>
                <w:b/>
                <w:color w:val="000000" w:themeColor="text1"/>
                <w:sz w:val="18"/>
                <w:szCs w:val="18"/>
              </w:rPr>
            </w:pPr>
            <w:r w:rsidRPr="00655776">
              <w:rPr>
                <w:rFonts w:ascii="宋体" w:eastAsia="宋体" w:hAnsi="宋体" w:hint="eastAsia"/>
                <w:b/>
                <w:color w:val="000000" w:themeColor="text1"/>
                <w:sz w:val="18"/>
                <w:szCs w:val="18"/>
              </w:rPr>
              <w:t>科目名称</w:t>
            </w:r>
          </w:p>
        </w:tc>
        <w:tc>
          <w:tcPr>
            <w:tcW w:w="3880" w:type="dxa"/>
            <w:shd w:val="clear" w:color="auto" w:fill="BDD6EE" w:themeFill="accent1" w:themeFillTint="66"/>
          </w:tcPr>
          <w:p w14:paraId="640B6F1A" w14:textId="77777777" w:rsidR="0022368D" w:rsidRPr="00655776" w:rsidRDefault="00977F31">
            <w:pPr>
              <w:rPr>
                <w:rFonts w:ascii="宋体" w:eastAsia="宋体" w:hAnsi="宋体"/>
                <w:b/>
                <w:color w:val="000000" w:themeColor="text1"/>
                <w:sz w:val="18"/>
                <w:szCs w:val="18"/>
              </w:rPr>
            </w:pPr>
            <w:r w:rsidRPr="00655776">
              <w:rPr>
                <w:rFonts w:ascii="宋体" w:eastAsia="宋体" w:hAnsi="宋体" w:hint="eastAsia"/>
                <w:b/>
                <w:color w:val="000000" w:themeColor="text1"/>
                <w:sz w:val="18"/>
                <w:szCs w:val="18"/>
              </w:rPr>
              <w:t>考试口令</w:t>
            </w:r>
          </w:p>
        </w:tc>
      </w:tr>
      <w:tr w:rsidR="0022368D" w:rsidRPr="00655776" w14:paraId="74FE6B30" w14:textId="77777777" w:rsidTr="003423FA">
        <w:trPr>
          <w:jc w:val="center"/>
        </w:trPr>
        <w:tc>
          <w:tcPr>
            <w:tcW w:w="4800" w:type="dxa"/>
          </w:tcPr>
          <w:p w14:paraId="3C20C46F" w14:textId="3AB41B91" w:rsidR="0022368D" w:rsidRPr="00655776" w:rsidRDefault="00977F31">
            <w:pPr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 w:rsidRPr="00655776">
              <w:rPr>
                <w:rFonts w:ascii="宋体" w:eastAsia="宋体" w:hAnsi="宋体"/>
                <w:color w:val="000000" w:themeColor="text1"/>
                <w:sz w:val="18"/>
                <w:szCs w:val="18"/>
                <w:shd w:val="clear" w:color="auto" w:fill="FFFFFF"/>
              </w:rPr>
              <w:t>美术学</w:t>
            </w:r>
            <w:r w:rsidR="00FB65CB">
              <w:rPr>
                <w:rFonts w:ascii="宋体" w:eastAsia="宋体" w:hAnsi="宋体" w:hint="eastAsia"/>
                <w:color w:val="000000" w:themeColor="text1"/>
                <w:sz w:val="18"/>
                <w:szCs w:val="18"/>
                <w:shd w:val="clear" w:color="auto" w:fill="FFFFFF"/>
              </w:rPr>
              <w:t>类</w:t>
            </w:r>
            <w:r w:rsidRPr="00655776">
              <w:rPr>
                <w:rFonts w:ascii="宋体" w:eastAsia="宋体" w:hAnsi="宋体"/>
                <w:color w:val="000000" w:themeColor="text1"/>
                <w:sz w:val="18"/>
                <w:szCs w:val="18"/>
                <w:shd w:val="clear" w:color="auto" w:fill="FFFFFF"/>
              </w:rPr>
              <w:t xml:space="preserve">（绘画 摄影 雕塑 造型基础） </w:t>
            </w:r>
          </w:p>
        </w:tc>
        <w:tc>
          <w:tcPr>
            <w:tcW w:w="3880" w:type="dxa"/>
          </w:tcPr>
          <w:p w14:paraId="501C9EA1" w14:textId="77777777" w:rsidR="0022368D" w:rsidRPr="00655776" w:rsidRDefault="00977F31">
            <w:pPr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 w:rsidRPr="00655776">
              <w:rPr>
                <w:rFonts w:ascii="宋体" w:eastAsia="宋体" w:hAnsi="宋体"/>
                <w:color w:val="000000" w:themeColor="text1"/>
                <w:sz w:val="18"/>
                <w:szCs w:val="18"/>
                <w:shd w:val="clear" w:color="auto" w:fill="FFFFFF"/>
              </w:rPr>
              <w:t>196544</w:t>
            </w:r>
          </w:p>
        </w:tc>
      </w:tr>
      <w:tr w:rsidR="0022368D" w:rsidRPr="00655776" w14:paraId="0DDF0A84" w14:textId="77777777" w:rsidTr="003423FA">
        <w:trPr>
          <w:jc w:val="center"/>
        </w:trPr>
        <w:tc>
          <w:tcPr>
            <w:tcW w:w="4800" w:type="dxa"/>
          </w:tcPr>
          <w:p w14:paraId="5F63156F" w14:textId="68CA79EB" w:rsidR="0022368D" w:rsidRPr="00655776" w:rsidRDefault="00977F31">
            <w:pPr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 w:rsidRPr="00655776">
              <w:rPr>
                <w:rFonts w:ascii="宋体" w:eastAsia="宋体" w:hAnsi="宋体"/>
                <w:color w:val="000000" w:themeColor="text1"/>
                <w:sz w:val="18"/>
                <w:szCs w:val="18"/>
                <w:shd w:val="clear" w:color="auto" w:fill="FFFFFF"/>
              </w:rPr>
              <w:t>设计学</w:t>
            </w:r>
            <w:r w:rsidR="00FB65CB">
              <w:rPr>
                <w:rFonts w:ascii="宋体" w:eastAsia="宋体" w:hAnsi="宋体" w:hint="eastAsia"/>
                <w:color w:val="000000" w:themeColor="text1"/>
                <w:sz w:val="18"/>
                <w:szCs w:val="18"/>
                <w:shd w:val="clear" w:color="auto" w:fill="FFFFFF"/>
              </w:rPr>
              <w:t>类</w:t>
            </w:r>
            <w:r w:rsidRPr="00655776">
              <w:rPr>
                <w:rFonts w:ascii="宋体" w:eastAsia="宋体" w:hAnsi="宋体"/>
                <w:color w:val="000000" w:themeColor="text1"/>
                <w:sz w:val="18"/>
                <w:szCs w:val="18"/>
                <w:shd w:val="clear" w:color="auto" w:fill="FFFFFF"/>
              </w:rPr>
              <w:t xml:space="preserve">（设计类 </w:t>
            </w:r>
            <w:r w:rsidR="007D0EDA">
              <w:rPr>
                <w:rFonts w:ascii="宋体" w:eastAsia="宋体" w:hAnsi="宋体" w:hint="eastAsia"/>
                <w:color w:val="000000" w:themeColor="text1"/>
                <w:sz w:val="18"/>
                <w:szCs w:val="18"/>
                <w:shd w:val="clear" w:color="auto" w:fill="FFFFFF"/>
              </w:rPr>
              <w:t>智慧互联</w:t>
            </w:r>
            <w:r w:rsidRPr="00655776">
              <w:rPr>
                <w:rFonts w:ascii="宋体" w:eastAsia="宋体" w:hAnsi="宋体"/>
                <w:color w:val="000000" w:themeColor="text1"/>
                <w:sz w:val="18"/>
                <w:szCs w:val="18"/>
                <w:shd w:val="clear" w:color="auto" w:fill="FFFFFF"/>
              </w:rPr>
              <w:t xml:space="preserve"> 科普 交叉-设计）</w:t>
            </w:r>
          </w:p>
        </w:tc>
        <w:tc>
          <w:tcPr>
            <w:tcW w:w="3880" w:type="dxa"/>
          </w:tcPr>
          <w:p w14:paraId="773A2D0C" w14:textId="77777777" w:rsidR="0022368D" w:rsidRPr="00655776" w:rsidRDefault="00977F31">
            <w:pPr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 w:rsidRPr="00655776">
              <w:rPr>
                <w:rFonts w:ascii="宋体" w:eastAsia="宋体" w:hAnsi="宋体"/>
                <w:color w:val="000000" w:themeColor="text1"/>
                <w:sz w:val="18"/>
                <w:szCs w:val="18"/>
                <w:shd w:val="clear" w:color="auto" w:fill="FFFFFF"/>
              </w:rPr>
              <w:t>196545</w:t>
            </w:r>
          </w:p>
        </w:tc>
      </w:tr>
      <w:tr w:rsidR="0022368D" w:rsidRPr="00655776" w14:paraId="5C8131FE" w14:textId="77777777" w:rsidTr="003423FA">
        <w:trPr>
          <w:jc w:val="center"/>
        </w:trPr>
        <w:tc>
          <w:tcPr>
            <w:tcW w:w="4800" w:type="dxa"/>
          </w:tcPr>
          <w:p w14:paraId="40A325D2" w14:textId="77777777" w:rsidR="0022368D" w:rsidRPr="00655776" w:rsidRDefault="00977F31">
            <w:pPr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 w:rsidRPr="00655776">
              <w:rPr>
                <w:rFonts w:ascii="宋体" w:eastAsia="宋体" w:hAnsi="宋体"/>
                <w:color w:val="000000" w:themeColor="text1"/>
                <w:sz w:val="18"/>
                <w:szCs w:val="18"/>
                <w:shd w:val="clear" w:color="auto" w:fill="FFFFFF"/>
              </w:rPr>
              <w:t>艺术学理论</w:t>
            </w:r>
          </w:p>
        </w:tc>
        <w:tc>
          <w:tcPr>
            <w:tcW w:w="3880" w:type="dxa"/>
          </w:tcPr>
          <w:p w14:paraId="4DEEC826" w14:textId="77777777" w:rsidR="0022368D" w:rsidRPr="00655776" w:rsidRDefault="00977F31">
            <w:pPr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 w:rsidRPr="00655776">
              <w:rPr>
                <w:rFonts w:ascii="宋体" w:eastAsia="宋体" w:hAnsi="宋体"/>
                <w:color w:val="000000" w:themeColor="text1"/>
                <w:sz w:val="18"/>
                <w:szCs w:val="18"/>
                <w:shd w:val="clear" w:color="auto" w:fill="FFFFFF"/>
              </w:rPr>
              <w:t>196546</w:t>
            </w:r>
          </w:p>
        </w:tc>
      </w:tr>
      <w:tr w:rsidR="0022368D" w:rsidRPr="00655776" w14:paraId="197C415D" w14:textId="77777777" w:rsidTr="003423FA">
        <w:trPr>
          <w:jc w:val="center"/>
        </w:trPr>
        <w:tc>
          <w:tcPr>
            <w:tcW w:w="4800" w:type="dxa"/>
          </w:tcPr>
          <w:p w14:paraId="6367D575" w14:textId="1C92CC7D" w:rsidR="0022368D" w:rsidRPr="00655776" w:rsidRDefault="00925719">
            <w:pPr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 w:rsidRPr="00925719">
              <w:rPr>
                <w:rFonts w:ascii="宋体" w:eastAsia="宋体" w:hAnsi="宋体" w:hint="eastAsia"/>
                <w:color w:val="000000" w:themeColor="text1"/>
                <w:sz w:val="18"/>
                <w:szCs w:val="18"/>
                <w:shd w:val="clear" w:color="auto" w:fill="FFFFFF"/>
              </w:rPr>
              <w:t>信息艺术设计研究（交叉学科）</w:t>
            </w:r>
            <w:r w:rsidRPr="00925719">
              <w:rPr>
                <w:rFonts w:ascii="宋体" w:eastAsia="宋体" w:hAnsi="宋体"/>
                <w:color w:val="000000" w:themeColor="text1"/>
                <w:sz w:val="18"/>
                <w:szCs w:val="18"/>
                <w:shd w:val="clear" w:color="auto" w:fill="FFFFFF"/>
              </w:rPr>
              <w:t>-信息艺术</w:t>
            </w:r>
          </w:p>
        </w:tc>
        <w:tc>
          <w:tcPr>
            <w:tcW w:w="3880" w:type="dxa"/>
          </w:tcPr>
          <w:p w14:paraId="2174D0D5" w14:textId="77777777" w:rsidR="0022368D" w:rsidRPr="00655776" w:rsidRDefault="00977F31">
            <w:pPr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 w:rsidRPr="00655776">
              <w:rPr>
                <w:rFonts w:ascii="宋体" w:eastAsia="宋体" w:hAnsi="宋体"/>
                <w:color w:val="000000" w:themeColor="text1"/>
                <w:sz w:val="18"/>
                <w:szCs w:val="18"/>
                <w:shd w:val="clear" w:color="auto" w:fill="FFFFFF"/>
              </w:rPr>
              <w:t>196547</w:t>
            </w:r>
          </w:p>
        </w:tc>
      </w:tr>
      <w:tr w:rsidR="0022368D" w:rsidRPr="00655776" w14:paraId="6B579FF5" w14:textId="77777777" w:rsidTr="003423FA">
        <w:trPr>
          <w:jc w:val="center"/>
        </w:trPr>
        <w:tc>
          <w:tcPr>
            <w:tcW w:w="4800" w:type="dxa"/>
          </w:tcPr>
          <w:p w14:paraId="4EE45949" w14:textId="11F0E190" w:rsidR="0022368D" w:rsidRPr="00655776" w:rsidRDefault="00925719">
            <w:pPr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 w:rsidRPr="00925719">
              <w:rPr>
                <w:rFonts w:ascii="宋体" w:eastAsia="宋体" w:hAnsi="宋体" w:hint="eastAsia"/>
                <w:color w:val="000000" w:themeColor="text1"/>
                <w:sz w:val="18"/>
                <w:szCs w:val="18"/>
                <w:shd w:val="clear" w:color="auto" w:fill="FFFFFF"/>
              </w:rPr>
              <w:t>信息艺术设计研究（交叉学科）</w:t>
            </w:r>
            <w:r w:rsidRPr="00925719">
              <w:rPr>
                <w:rFonts w:ascii="宋体" w:eastAsia="宋体" w:hAnsi="宋体"/>
                <w:color w:val="000000" w:themeColor="text1"/>
                <w:sz w:val="18"/>
                <w:szCs w:val="18"/>
                <w:shd w:val="clear" w:color="auto" w:fill="FFFFFF"/>
              </w:rPr>
              <w:t>-信息技术</w:t>
            </w:r>
          </w:p>
        </w:tc>
        <w:tc>
          <w:tcPr>
            <w:tcW w:w="3880" w:type="dxa"/>
          </w:tcPr>
          <w:p w14:paraId="294230D2" w14:textId="77777777" w:rsidR="0022368D" w:rsidRPr="00655776" w:rsidRDefault="00977F31">
            <w:pPr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 w:rsidRPr="00655776">
              <w:rPr>
                <w:rFonts w:ascii="宋体" w:eastAsia="宋体" w:hAnsi="宋体"/>
                <w:color w:val="000000" w:themeColor="text1"/>
                <w:sz w:val="18"/>
                <w:szCs w:val="18"/>
                <w:shd w:val="clear" w:color="auto" w:fill="FFFFFF"/>
              </w:rPr>
              <w:t>196548</w:t>
            </w:r>
          </w:p>
        </w:tc>
      </w:tr>
      <w:tr w:rsidR="0022368D" w:rsidRPr="00655776" w14:paraId="2BD7B187" w14:textId="77777777" w:rsidTr="003423FA">
        <w:trPr>
          <w:jc w:val="center"/>
        </w:trPr>
        <w:tc>
          <w:tcPr>
            <w:tcW w:w="4800" w:type="dxa"/>
          </w:tcPr>
          <w:p w14:paraId="1BA078A3" w14:textId="77777777" w:rsidR="0022368D" w:rsidRPr="00655776" w:rsidRDefault="00977F31">
            <w:pPr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 w:rsidRPr="00655776">
              <w:rPr>
                <w:rFonts w:ascii="宋体" w:eastAsia="宋体" w:hAnsi="宋体"/>
                <w:color w:val="000000" w:themeColor="text1"/>
                <w:sz w:val="18"/>
                <w:szCs w:val="18"/>
                <w:shd w:val="clear" w:color="auto" w:fill="FFFFFF"/>
              </w:rPr>
              <w:t>艺术管理（非全）</w:t>
            </w:r>
          </w:p>
        </w:tc>
        <w:tc>
          <w:tcPr>
            <w:tcW w:w="3880" w:type="dxa"/>
          </w:tcPr>
          <w:p w14:paraId="7640B7CA" w14:textId="77777777" w:rsidR="0022368D" w:rsidRPr="00655776" w:rsidRDefault="00977F31">
            <w:pPr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 w:rsidRPr="00655776">
              <w:rPr>
                <w:rFonts w:ascii="宋体" w:eastAsia="宋体" w:hAnsi="宋体"/>
                <w:color w:val="000000" w:themeColor="text1"/>
                <w:sz w:val="18"/>
                <w:szCs w:val="18"/>
                <w:shd w:val="clear" w:color="auto" w:fill="FFFFFF"/>
              </w:rPr>
              <w:t>196549</w:t>
            </w:r>
          </w:p>
        </w:tc>
      </w:tr>
      <w:tr w:rsidR="0022368D" w:rsidRPr="00655776" w14:paraId="491D098E" w14:textId="77777777" w:rsidTr="003423FA">
        <w:trPr>
          <w:jc w:val="center"/>
        </w:trPr>
        <w:tc>
          <w:tcPr>
            <w:tcW w:w="4800" w:type="dxa"/>
          </w:tcPr>
          <w:p w14:paraId="0CC24650" w14:textId="7356C1D9" w:rsidR="0022368D" w:rsidRPr="00655776" w:rsidRDefault="00977F31">
            <w:pPr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 w:rsidRPr="00655776">
              <w:rPr>
                <w:rFonts w:ascii="宋体" w:eastAsia="宋体" w:hAnsi="宋体"/>
                <w:color w:val="000000" w:themeColor="text1"/>
                <w:sz w:val="18"/>
                <w:szCs w:val="18"/>
                <w:shd w:val="clear" w:color="auto" w:fill="FFFFFF"/>
              </w:rPr>
              <w:t>工业</w:t>
            </w:r>
            <w:r w:rsidR="005F2D09">
              <w:rPr>
                <w:rFonts w:ascii="宋体" w:eastAsia="宋体" w:hAnsi="宋体" w:hint="eastAsia"/>
                <w:color w:val="000000" w:themeColor="text1"/>
                <w:sz w:val="18"/>
                <w:szCs w:val="18"/>
                <w:shd w:val="clear" w:color="auto" w:fill="FFFFFF"/>
              </w:rPr>
              <w:t>设计工程领域</w:t>
            </w:r>
            <w:r w:rsidRPr="00655776">
              <w:rPr>
                <w:rFonts w:ascii="宋体" w:eastAsia="宋体" w:hAnsi="宋体"/>
                <w:color w:val="000000" w:themeColor="text1"/>
                <w:sz w:val="18"/>
                <w:szCs w:val="18"/>
                <w:shd w:val="clear" w:color="auto" w:fill="FFFFFF"/>
              </w:rPr>
              <w:t>（非全）</w:t>
            </w:r>
          </w:p>
        </w:tc>
        <w:tc>
          <w:tcPr>
            <w:tcW w:w="3880" w:type="dxa"/>
          </w:tcPr>
          <w:p w14:paraId="14101C5E" w14:textId="77777777" w:rsidR="0022368D" w:rsidRPr="00655776" w:rsidRDefault="00977F31">
            <w:pPr>
              <w:rPr>
                <w:rFonts w:ascii="宋体" w:eastAsia="宋体" w:hAnsi="宋体"/>
                <w:color w:val="000000" w:themeColor="text1"/>
                <w:sz w:val="18"/>
                <w:szCs w:val="18"/>
              </w:rPr>
            </w:pPr>
            <w:r w:rsidRPr="00655776">
              <w:rPr>
                <w:rFonts w:ascii="宋体" w:eastAsia="宋体" w:hAnsi="宋体"/>
                <w:color w:val="000000" w:themeColor="text1"/>
                <w:sz w:val="18"/>
                <w:szCs w:val="18"/>
                <w:shd w:val="clear" w:color="auto" w:fill="FFFFFF"/>
              </w:rPr>
              <w:t>196550</w:t>
            </w:r>
          </w:p>
        </w:tc>
      </w:tr>
    </w:tbl>
    <w:p w14:paraId="7D44CF84" w14:textId="77777777" w:rsidR="005755A3" w:rsidRDefault="005755A3">
      <w:pPr>
        <w:ind w:right="560"/>
        <w:rPr>
          <w:rFonts w:ascii="宋体" w:eastAsia="宋体" w:hAnsi="宋体"/>
          <w:lang w:eastAsia="zh-Hans"/>
        </w:rPr>
      </w:pPr>
    </w:p>
    <w:p w14:paraId="1B4D41DF" w14:textId="13FF6C8E" w:rsidR="00A67012" w:rsidRDefault="00A67012">
      <w:pPr>
        <w:ind w:right="560"/>
        <w:rPr>
          <w:rFonts w:ascii="宋体" w:eastAsia="宋体" w:hAnsi="宋体"/>
          <w:lang w:eastAsia="zh-Hans"/>
        </w:rPr>
      </w:pPr>
    </w:p>
    <w:p w14:paraId="48F43244" w14:textId="5B393AC3" w:rsidR="00DB68DD" w:rsidRDefault="00DB68DD">
      <w:pPr>
        <w:ind w:right="560"/>
        <w:rPr>
          <w:rFonts w:ascii="宋体" w:eastAsia="宋体" w:hAnsi="宋体"/>
          <w:lang w:eastAsia="zh-Hans"/>
        </w:rPr>
      </w:pPr>
    </w:p>
    <w:p w14:paraId="3D901F6F" w14:textId="77777777" w:rsidR="00DB68DD" w:rsidRPr="00655776" w:rsidRDefault="00DB68DD">
      <w:pPr>
        <w:ind w:right="560"/>
        <w:rPr>
          <w:rFonts w:ascii="宋体" w:eastAsia="宋体" w:hAnsi="宋体" w:hint="eastAsia"/>
          <w:lang w:eastAsia="zh-Hans"/>
        </w:rPr>
      </w:pPr>
    </w:p>
    <w:p w14:paraId="43CE5DBC" w14:textId="77777777" w:rsidR="0022368D" w:rsidRPr="006173CC" w:rsidRDefault="00977F31">
      <w:pPr>
        <w:ind w:right="560"/>
        <w:rPr>
          <w:rFonts w:ascii="宋体" w:eastAsia="宋体" w:hAnsi="宋体"/>
          <w:b/>
          <w:bCs/>
          <w:lang w:eastAsia="zh-Hans"/>
        </w:rPr>
      </w:pPr>
      <w:r w:rsidRPr="006173CC">
        <w:rPr>
          <w:rFonts w:ascii="宋体" w:eastAsia="宋体" w:hAnsi="宋体" w:hint="eastAsia"/>
          <w:b/>
          <w:bCs/>
          <w:lang w:eastAsia="zh-Hans"/>
        </w:rPr>
        <w:t>附件</w:t>
      </w:r>
      <w:r w:rsidRPr="006173CC">
        <w:rPr>
          <w:rFonts w:ascii="宋体" w:eastAsia="宋体" w:hAnsi="宋体"/>
          <w:b/>
          <w:bCs/>
          <w:lang w:eastAsia="zh-Hans"/>
        </w:rPr>
        <w:t>2</w:t>
      </w:r>
      <w:r w:rsidRPr="006173CC">
        <w:rPr>
          <w:rFonts w:ascii="宋体" w:eastAsia="宋体" w:hAnsi="宋体" w:hint="eastAsia"/>
          <w:b/>
          <w:bCs/>
          <w:lang w:eastAsia="zh-Hans"/>
        </w:rPr>
        <w:t>：</w:t>
      </w:r>
    </w:p>
    <w:p w14:paraId="5EEEDE58" w14:textId="77777777" w:rsidR="0022368D" w:rsidRPr="00655776" w:rsidRDefault="0022368D">
      <w:pPr>
        <w:ind w:right="560"/>
        <w:rPr>
          <w:rFonts w:ascii="宋体" w:eastAsia="宋体" w:hAnsi="宋体"/>
          <w:lang w:eastAsia="zh-Hans"/>
        </w:rPr>
      </w:pPr>
    </w:p>
    <w:p w14:paraId="00D9B8DF" w14:textId="4357C7B8" w:rsidR="00655776" w:rsidRPr="00655776" w:rsidRDefault="00655776" w:rsidP="00655776">
      <w:pPr>
        <w:jc w:val="center"/>
        <w:rPr>
          <w:rFonts w:ascii="宋体" w:eastAsia="宋体" w:hAnsi="宋体"/>
          <w:sz w:val="30"/>
          <w:szCs w:val="30"/>
        </w:rPr>
      </w:pPr>
      <w:r w:rsidRPr="00655776">
        <w:rPr>
          <w:rFonts w:ascii="宋体" w:eastAsia="宋体" w:hAnsi="宋体"/>
          <w:sz w:val="30"/>
          <w:szCs w:val="30"/>
        </w:rPr>
        <w:t>2022年清华大学美术学院硕士生复试-</w:t>
      </w:r>
      <w:r>
        <w:rPr>
          <w:rFonts w:ascii="宋体" w:eastAsia="宋体" w:hAnsi="宋体" w:hint="eastAsia"/>
          <w:sz w:val="30"/>
          <w:szCs w:val="30"/>
        </w:rPr>
        <w:t>面试</w:t>
      </w:r>
    </w:p>
    <w:p w14:paraId="3E073872" w14:textId="10CB9911" w:rsidR="0022368D" w:rsidRPr="003423FA" w:rsidRDefault="00655776" w:rsidP="00DB68DD">
      <w:pPr>
        <w:pStyle w:val="11"/>
        <w:widowControl/>
        <w:shd w:val="clear" w:color="auto" w:fill="FFFFFF"/>
        <w:spacing w:after="150"/>
        <w:ind w:leftChars="-130" w:left="-18" w:hangingChars="91" w:hanging="255"/>
        <w:jc w:val="left"/>
        <w:rPr>
          <w:rFonts w:ascii="宋体" w:eastAsia="宋体" w:hAnsi="宋体" w:cs="Arial"/>
          <w:kern w:val="0"/>
          <w:sz w:val="28"/>
          <w:szCs w:val="28"/>
        </w:rPr>
      </w:pPr>
      <w:r w:rsidRPr="003423FA">
        <w:rPr>
          <w:rFonts w:ascii="宋体" w:eastAsia="宋体" w:hAnsi="宋体" w:hint="eastAsia"/>
          <w:sz w:val="28"/>
          <w:szCs w:val="28"/>
        </w:rPr>
        <w:t>考生登录信息</w:t>
      </w:r>
      <w:r w:rsidR="00DB68DD" w:rsidRPr="003423FA">
        <w:rPr>
          <w:rFonts w:ascii="宋体" w:eastAsia="宋体" w:hAnsi="宋体" w:cs="Arial" w:hint="eastAsia"/>
          <w:kern w:val="0"/>
          <w:sz w:val="28"/>
          <w:szCs w:val="28"/>
        </w:rPr>
        <w:t>：</w:t>
      </w:r>
      <w:r w:rsidR="00977F31" w:rsidRPr="003423FA">
        <w:rPr>
          <w:rFonts w:ascii="宋体" w:eastAsia="宋体" w:hAnsi="宋体" w:cs="Arial"/>
          <w:kern w:val="0"/>
          <w:sz w:val="28"/>
          <w:szCs w:val="28"/>
        </w:rPr>
        <w:t>以身份证号作为</w:t>
      </w:r>
      <w:r w:rsidR="00977F31" w:rsidRPr="003423FA">
        <w:rPr>
          <w:rFonts w:ascii="宋体" w:eastAsia="宋体" w:hAnsi="宋体" w:cs="Arial" w:hint="eastAsia"/>
          <w:kern w:val="0"/>
          <w:sz w:val="28"/>
          <w:szCs w:val="28"/>
        </w:rPr>
        <w:t>准考证</w:t>
      </w:r>
      <w:r w:rsidR="00977F31" w:rsidRPr="003423FA">
        <w:rPr>
          <w:rFonts w:ascii="宋体" w:eastAsia="宋体" w:hAnsi="宋体" w:cs="Arial"/>
          <w:kern w:val="0"/>
          <w:sz w:val="28"/>
          <w:szCs w:val="28"/>
        </w:rPr>
        <w:t>号</w:t>
      </w:r>
      <w:r w:rsidR="00A67012" w:rsidRPr="003423FA">
        <w:rPr>
          <w:rFonts w:ascii="宋体" w:eastAsia="宋体" w:hAnsi="宋体" w:cs="Arial" w:hint="eastAsia"/>
          <w:kern w:val="0"/>
          <w:sz w:val="28"/>
          <w:szCs w:val="28"/>
        </w:rPr>
        <w:t>，</w:t>
      </w:r>
      <w:r w:rsidR="00977F31" w:rsidRPr="003423FA">
        <w:rPr>
          <w:rFonts w:ascii="宋体" w:eastAsia="宋体" w:hAnsi="宋体" w:cs="Arial"/>
          <w:kern w:val="0"/>
          <w:sz w:val="28"/>
          <w:szCs w:val="28"/>
        </w:rPr>
        <w:t>对应考试</w:t>
      </w:r>
      <w:r w:rsidR="00977F31" w:rsidRPr="003423FA">
        <w:rPr>
          <w:rFonts w:ascii="宋体" w:eastAsia="宋体" w:hAnsi="宋体" w:cs="Arial" w:hint="eastAsia"/>
          <w:kern w:val="0"/>
          <w:sz w:val="28"/>
          <w:szCs w:val="28"/>
        </w:rPr>
        <w:t>ID如下：</w:t>
      </w:r>
    </w:p>
    <w:tbl>
      <w:tblPr>
        <w:tblStyle w:val="af0"/>
        <w:tblW w:w="8642" w:type="dxa"/>
        <w:jc w:val="center"/>
        <w:tblLook w:val="04A0" w:firstRow="1" w:lastRow="0" w:firstColumn="1" w:lastColumn="0" w:noHBand="0" w:noVBand="1"/>
      </w:tblPr>
      <w:tblGrid>
        <w:gridCol w:w="5473"/>
        <w:gridCol w:w="3169"/>
      </w:tblGrid>
      <w:tr w:rsidR="0022368D" w:rsidRPr="00C2038E" w14:paraId="14151205" w14:textId="77777777" w:rsidTr="00D91F56">
        <w:trPr>
          <w:trHeight w:val="341"/>
          <w:jc w:val="center"/>
        </w:trPr>
        <w:tc>
          <w:tcPr>
            <w:tcW w:w="5473" w:type="dxa"/>
            <w:shd w:val="clear" w:color="auto" w:fill="D9D9D9" w:themeFill="background1" w:themeFillShade="D9"/>
          </w:tcPr>
          <w:p w14:paraId="360D472E" w14:textId="77777777" w:rsidR="0022368D" w:rsidRPr="00C2038E" w:rsidRDefault="00977F31" w:rsidP="00DE095F">
            <w:pPr>
              <w:pStyle w:val="11"/>
              <w:widowControl/>
              <w:ind w:firstLineChars="0" w:firstLine="0"/>
              <w:jc w:val="left"/>
              <w:rPr>
                <w:rFonts w:ascii="宋体" w:eastAsia="宋体" w:hAnsi="宋体" w:cs="Arial"/>
                <w:b/>
                <w:kern w:val="0"/>
                <w:sz w:val="18"/>
                <w:szCs w:val="18"/>
              </w:rPr>
            </w:pPr>
            <w:r w:rsidRPr="00C2038E">
              <w:rPr>
                <w:rFonts w:ascii="宋体" w:eastAsia="宋体" w:hAnsi="宋体" w:cs="Arial" w:hint="eastAsia"/>
                <w:b/>
                <w:kern w:val="0"/>
                <w:sz w:val="18"/>
                <w:szCs w:val="18"/>
                <w:lang w:eastAsia="zh-Hans"/>
              </w:rPr>
              <w:t>考试</w:t>
            </w:r>
            <w:r w:rsidRPr="00C2038E">
              <w:rPr>
                <w:rFonts w:ascii="宋体" w:eastAsia="宋体" w:hAnsi="宋体" w:cs="Arial" w:hint="eastAsia"/>
                <w:b/>
                <w:kern w:val="0"/>
                <w:sz w:val="18"/>
                <w:szCs w:val="18"/>
              </w:rPr>
              <w:t>名称</w:t>
            </w:r>
          </w:p>
        </w:tc>
        <w:tc>
          <w:tcPr>
            <w:tcW w:w="3169" w:type="dxa"/>
            <w:shd w:val="clear" w:color="auto" w:fill="D9D9D9" w:themeFill="background1" w:themeFillShade="D9"/>
          </w:tcPr>
          <w:p w14:paraId="36707A6A" w14:textId="77777777" w:rsidR="0022368D" w:rsidRPr="00C2038E" w:rsidRDefault="00977F31" w:rsidP="00DE095F">
            <w:pPr>
              <w:pStyle w:val="11"/>
              <w:widowControl/>
              <w:ind w:firstLineChars="0" w:firstLine="0"/>
              <w:jc w:val="left"/>
              <w:rPr>
                <w:rFonts w:ascii="宋体" w:eastAsia="宋体" w:hAnsi="宋体" w:cs="Arial"/>
                <w:b/>
                <w:kern w:val="0"/>
                <w:sz w:val="18"/>
                <w:szCs w:val="18"/>
              </w:rPr>
            </w:pPr>
            <w:r w:rsidRPr="00C2038E">
              <w:rPr>
                <w:rFonts w:ascii="宋体" w:eastAsia="宋体" w:hAnsi="宋体" w:cs="Arial" w:hint="eastAsia"/>
                <w:b/>
                <w:kern w:val="0"/>
                <w:sz w:val="18"/>
                <w:szCs w:val="18"/>
              </w:rPr>
              <w:t>考试ID</w:t>
            </w:r>
          </w:p>
        </w:tc>
      </w:tr>
      <w:tr w:rsidR="0022368D" w:rsidRPr="00C2038E" w14:paraId="4EC26546" w14:textId="77777777" w:rsidTr="00D91F56">
        <w:trPr>
          <w:trHeight w:val="335"/>
          <w:jc w:val="center"/>
        </w:trPr>
        <w:tc>
          <w:tcPr>
            <w:tcW w:w="5473" w:type="dxa"/>
            <w:vAlign w:val="center"/>
          </w:tcPr>
          <w:p w14:paraId="076117AC" w14:textId="77777777" w:rsidR="0022368D" w:rsidRPr="00C2038E" w:rsidRDefault="00977F31" w:rsidP="00DE095F">
            <w:pPr>
              <w:pStyle w:val="11"/>
              <w:widowControl/>
              <w:ind w:firstLineChars="0" w:firstLine="0"/>
              <w:jc w:val="left"/>
              <w:rPr>
                <w:rFonts w:ascii="宋体" w:eastAsia="宋体" w:hAnsi="宋体" w:cs="Arial"/>
                <w:kern w:val="0"/>
                <w:sz w:val="18"/>
                <w:szCs w:val="18"/>
                <w:lang w:eastAsia="zh-Hans"/>
              </w:rPr>
            </w:pPr>
            <w:r w:rsidRPr="00C2038E">
              <w:rPr>
                <w:rFonts w:ascii="宋体" w:eastAsia="宋体" w:hAnsi="宋体" w:cs="Arial" w:hint="eastAsia"/>
                <w:kern w:val="0"/>
                <w:sz w:val="18"/>
                <w:szCs w:val="18"/>
                <w:lang w:eastAsia="zh-Hans"/>
              </w:rPr>
              <w:t>清华美院</w:t>
            </w:r>
            <w:r w:rsidRPr="00C2038E">
              <w:rPr>
                <w:rFonts w:ascii="宋体" w:eastAsia="宋体" w:hAnsi="宋体" w:cs="Arial"/>
                <w:kern w:val="0"/>
                <w:sz w:val="18"/>
                <w:szCs w:val="18"/>
                <w:lang w:eastAsia="zh-Hans"/>
              </w:rPr>
              <w:t>2022</w:t>
            </w:r>
            <w:r w:rsidRPr="00C2038E">
              <w:rPr>
                <w:rFonts w:ascii="宋体" w:eastAsia="宋体" w:hAnsi="宋体" w:cs="Arial" w:hint="eastAsia"/>
                <w:kern w:val="0"/>
                <w:sz w:val="18"/>
                <w:szCs w:val="18"/>
                <w:lang w:eastAsia="zh-Hans"/>
              </w:rPr>
              <w:t>年研究生招生考试</w:t>
            </w:r>
            <w:r w:rsidRPr="00C2038E">
              <w:rPr>
                <w:rFonts w:ascii="宋体" w:eastAsia="宋体" w:hAnsi="宋体" w:cs="Arial"/>
                <w:kern w:val="0"/>
                <w:sz w:val="18"/>
                <w:szCs w:val="18"/>
                <w:lang w:eastAsia="zh-Hans"/>
              </w:rPr>
              <w:t>-</w:t>
            </w:r>
            <w:r w:rsidRPr="00C2038E">
              <w:rPr>
                <w:rFonts w:ascii="宋体" w:eastAsia="宋体" w:hAnsi="宋体" w:cs="Arial" w:hint="eastAsia"/>
                <w:kern w:val="0"/>
                <w:sz w:val="18"/>
                <w:szCs w:val="18"/>
                <w:lang w:eastAsia="zh-Hans"/>
              </w:rPr>
              <w:t>试考</w:t>
            </w:r>
          </w:p>
        </w:tc>
        <w:tc>
          <w:tcPr>
            <w:tcW w:w="3169" w:type="dxa"/>
          </w:tcPr>
          <w:p w14:paraId="32D5CA65" w14:textId="77777777" w:rsidR="0022368D" w:rsidRPr="00C2038E" w:rsidRDefault="00977F31" w:rsidP="00DE095F">
            <w:pPr>
              <w:pStyle w:val="11"/>
              <w:widowControl/>
              <w:ind w:firstLineChars="0" w:firstLine="0"/>
              <w:jc w:val="left"/>
              <w:rPr>
                <w:rFonts w:ascii="宋体" w:eastAsia="宋体" w:hAnsi="宋体" w:cs="Arial"/>
                <w:kern w:val="0"/>
                <w:sz w:val="18"/>
                <w:szCs w:val="18"/>
              </w:rPr>
            </w:pPr>
            <w:r w:rsidRPr="00C2038E">
              <w:rPr>
                <w:rFonts w:ascii="宋体" w:eastAsia="宋体" w:hAnsi="宋体" w:cs="Arial" w:hint="eastAsia"/>
                <w:kern w:val="0"/>
                <w:sz w:val="18"/>
                <w:szCs w:val="18"/>
                <w:lang w:eastAsia="zh-Hans"/>
              </w:rPr>
              <w:t>qmcsks</w:t>
            </w:r>
            <w:r w:rsidRPr="00C2038E">
              <w:rPr>
                <w:rFonts w:ascii="宋体" w:eastAsia="宋体" w:hAnsi="宋体" w:cs="Arial"/>
                <w:kern w:val="0"/>
                <w:sz w:val="18"/>
                <w:szCs w:val="18"/>
                <w:lang w:eastAsia="zh-Hans"/>
              </w:rPr>
              <w:t>001</w:t>
            </w:r>
          </w:p>
        </w:tc>
      </w:tr>
      <w:tr w:rsidR="0022368D" w:rsidRPr="00C2038E" w14:paraId="2CBF8682" w14:textId="77777777" w:rsidTr="00D91F56">
        <w:trPr>
          <w:trHeight w:val="257"/>
          <w:jc w:val="center"/>
        </w:trPr>
        <w:tc>
          <w:tcPr>
            <w:tcW w:w="5473" w:type="dxa"/>
          </w:tcPr>
          <w:p w14:paraId="12B40D71" w14:textId="77777777" w:rsidR="0022368D" w:rsidRPr="00C2038E" w:rsidRDefault="00977F31" w:rsidP="00DE095F">
            <w:pPr>
              <w:pStyle w:val="11"/>
              <w:widowControl/>
              <w:ind w:firstLineChars="0" w:firstLine="0"/>
              <w:jc w:val="left"/>
              <w:rPr>
                <w:rFonts w:ascii="宋体" w:eastAsia="宋体" w:hAnsi="宋体" w:cs="Arial"/>
                <w:kern w:val="0"/>
                <w:sz w:val="18"/>
                <w:szCs w:val="18"/>
              </w:rPr>
            </w:pPr>
            <w:r w:rsidRPr="00C2038E">
              <w:rPr>
                <w:rFonts w:ascii="宋体" w:eastAsia="宋体" w:hAnsi="宋体" w:cs="Arial"/>
                <w:kern w:val="0"/>
                <w:sz w:val="18"/>
                <w:szCs w:val="18"/>
              </w:rPr>
              <w:t>2022</w:t>
            </w:r>
            <w:r w:rsidRPr="00C2038E">
              <w:rPr>
                <w:rFonts w:ascii="宋体" w:eastAsia="宋体" w:hAnsi="宋体" w:cs="Arial" w:hint="eastAsia"/>
                <w:kern w:val="0"/>
                <w:sz w:val="18"/>
                <w:szCs w:val="18"/>
                <w:lang w:eastAsia="zh-Hans"/>
              </w:rPr>
              <w:t>年清华大学美术学院硕士生复试</w:t>
            </w:r>
            <w:r w:rsidRPr="00C2038E">
              <w:rPr>
                <w:rFonts w:ascii="宋体" w:eastAsia="宋体" w:hAnsi="宋体" w:cs="Arial"/>
                <w:kern w:val="0"/>
                <w:sz w:val="18"/>
                <w:szCs w:val="18"/>
                <w:lang w:eastAsia="zh-Hans"/>
              </w:rPr>
              <w:t>-</w:t>
            </w:r>
            <w:r w:rsidRPr="00C2038E">
              <w:rPr>
                <w:rFonts w:ascii="宋体" w:eastAsia="宋体" w:hAnsi="宋体" w:cs="Arial" w:hint="eastAsia"/>
                <w:kern w:val="0"/>
                <w:sz w:val="18"/>
                <w:szCs w:val="18"/>
                <w:lang w:eastAsia="zh-Hans"/>
              </w:rPr>
              <w:t>模拟考试</w:t>
            </w:r>
          </w:p>
        </w:tc>
        <w:tc>
          <w:tcPr>
            <w:tcW w:w="3169" w:type="dxa"/>
          </w:tcPr>
          <w:p w14:paraId="207467D1" w14:textId="77777777" w:rsidR="0022368D" w:rsidRPr="00C2038E" w:rsidRDefault="00977F31" w:rsidP="00DE095F">
            <w:pPr>
              <w:pStyle w:val="11"/>
              <w:widowControl/>
              <w:ind w:firstLineChars="0" w:firstLine="0"/>
              <w:jc w:val="left"/>
              <w:rPr>
                <w:rFonts w:ascii="宋体" w:eastAsia="宋体" w:hAnsi="宋体" w:cs="Arial"/>
                <w:kern w:val="0"/>
                <w:sz w:val="18"/>
                <w:szCs w:val="18"/>
                <w:lang w:eastAsia="zh-Hans"/>
              </w:rPr>
            </w:pPr>
            <w:proofErr w:type="spellStart"/>
            <w:r w:rsidRPr="00C2038E">
              <w:rPr>
                <w:rFonts w:ascii="宋体" w:eastAsia="宋体" w:hAnsi="宋体" w:cs="Arial" w:hint="eastAsia"/>
                <w:kern w:val="0"/>
                <w:sz w:val="18"/>
                <w:szCs w:val="18"/>
                <w:lang w:eastAsia="zh-Hans"/>
              </w:rPr>
              <w:t>qmmnks</w:t>
            </w:r>
            <w:proofErr w:type="spellEnd"/>
          </w:p>
        </w:tc>
      </w:tr>
      <w:tr w:rsidR="0022368D" w:rsidRPr="00C2038E" w14:paraId="0B90516E" w14:textId="77777777" w:rsidTr="00D91F56">
        <w:trPr>
          <w:trHeight w:val="263"/>
          <w:jc w:val="center"/>
        </w:trPr>
        <w:tc>
          <w:tcPr>
            <w:tcW w:w="5473" w:type="dxa"/>
          </w:tcPr>
          <w:p w14:paraId="4A97EAF0" w14:textId="77777777" w:rsidR="0022368D" w:rsidRPr="00C2038E" w:rsidRDefault="00977F31" w:rsidP="00DE095F">
            <w:pPr>
              <w:pStyle w:val="11"/>
              <w:widowControl/>
              <w:ind w:firstLineChars="0" w:firstLine="0"/>
              <w:jc w:val="left"/>
              <w:rPr>
                <w:rFonts w:ascii="宋体" w:eastAsia="宋体" w:hAnsi="宋体" w:cs="Arial"/>
                <w:kern w:val="0"/>
                <w:sz w:val="18"/>
                <w:szCs w:val="18"/>
              </w:rPr>
            </w:pPr>
            <w:r w:rsidRPr="00C2038E">
              <w:rPr>
                <w:rFonts w:ascii="宋体" w:eastAsia="宋体" w:hAnsi="宋体" w:cs="Arial"/>
                <w:kern w:val="0"/>
                <w:sz w:val="18"/>
                <w:szCs w:val="18"/>
              </w:rPr>
              <w:t>2022</w:t>
            </w:r>
            <w:r w:rsidRPr="00C2038E">
              <w:rPr>
                <w:rFonts w:ascii="宋体" w:eastAsia="宋体" w:hAnsi="宋体" w:cs="Arial" w:hint="eastAsia"/>
                <w:kern w:val="0"/>
                <w:sz w:val="18"/>
                <w:szCs w:val="18"/>
                <w:lang w:eastAsia="zh-Hans"/>
              </w:rPr>
              <w:t>年清华大学美术学院硕士生复试</w:t>
            </w:r>
            <w:r w:rsidRPr="00C2038E">
              <w:rPr>
                <w:rFonts w:ascii="宋体" w:eastAsia="宋体" w:hAnsi="宋体" w:cs="Arial"/>
                <w:kern w:val="0"/>
                <w:sz w:val="18"/>
                <w:szCs w:val="18"/>
                <w:lang w:eastAsia="zh-Hans"/>
              </w:rPr>
              <w:t>-</w:t>
            </w:r>
            <w:r w:rsidRPr="00C2038E">
              <w:rPr>
                <w:rFonts w:ascii="宋体" w:eastAsia="宋体" w:hAnsi="宋体" w:cs="Arial" w:hint="eastAsia"/>
                <w:kern w:val="0"/>
                <w:sz w:val="18"/>
                <w:szCs w:val="18"/>
                <w:lang w:eastAsia="zh-Hans"/>
              </w:rPr>
              <w:t>资格审查</w:t>
            </w:r>
          </w:p>
        </w:tc>
        <w:tc>
          <w:tcPr>
            <w:tcW w:w="3169" w:type="dxa"/>
          </w:tcPr>
          <w:p w14:paraId="411CDE7E" w14:textId="77777777" w:rsidR="0022368D" w:rsidRPr="00C2038E" w:rsidRDefault="00977F31" w:rsidP="00DE095F">
            <w:pPr>
              <w:pStyle w:val="11"/>
              <w:widowControl/>
              <w:ind w:firstLineChars="0" w:firstLine="0"/>
              <w:jc w:val="left"/>
              <w:rPr>
                <w:rFonts w:ascii="宋体" w:eastAsia="宋体" w:hAnsi="宋体" w:cs="Arial"/>
                <w:kern w:val="0"/>
                <w:sz w:val="18"/>
                <w:szCs w:val="18"/>
                <w:lang w:eastAsia="zh-Hans"/>
              </w:rPr>
            </w:pPr>
            <w:r w:rsidRPr="00C2038E">
              <w:rPr>
                <w:rFonts w:ascii="宋体" w:eastAsia="宋体" w:hAnsi="宋体" w:cs="Arial" w:hint="eastAsia"/>
                <w:kern w:val="0"/>
                <w:sz w:val="18"/>
                <w:szCs w:val="18"/>
                <w:lang w:eastAsia="zh-Hans"/>
              </w:rPr>
              <w:t>zgsc</w:t>
            </w:r>
            <w:r w:rsidRPr="00C2038E">
              <w:rPr>
                <w:rFonts w:ascii="宋体" w:eastAsia="宋体" w:hAnsi="宋体" w:cs="Arial"/>
                <w:kern w:val="0"/>
                <w:sz w:val="18"/>
                <w:szCs w:val="18"/>
                <w:lang w:eastAsia="zh-Hans"/>
              </w:rPr>
              <w:t>001</w:t>
            </w:r>
          </w:p>
        </w:tc>
      </w:tr>
      <w:tr w:rsidR="0022368D" w:rsidRPr="00C2038E" w14:paraId="64451FDE" w14:textId="77777777" w:rsidTr="00D91F56">
        <w:trPr>
          <w:trHeight w:val="282"/>
          <w:jc w:val="center"/>
        </w:trPr>
        <w:tc>
          <w:tcPr>
            <w:tcW w:w="5473" w:type="dxa"/>
          </w:tcPr>
          <w:p w14:paraId="3A90B1A4" w14:textId="77777777" w:rsidR="0022368D" w:rsidRPr="00C2038E" w:rsidRDefault="00977F31" w:rsidP="00DE095F">
            <w:pPr>
              <w:pStyle w:val="11"/>
              <w:widowControl/>
              <w:ind w:firstLineChars="0" w:firstLine="0"/>
              <w:jc w:val="left"/>
              <w:rPr>
                <w:rFonts w:ascii="宋体" w:eastAsia="宋体" w:hAnsi="宋体" w:cs="Arial"/>
                <w:kern w:val="0"/>
                <w:sz w:val="18"/>
                <w:szCs w:val="18"/>
              </w:rPr>
            </w:pPr>
            <w:r w:rsidRPr="00C2038E">
              <w:rPr>
                <w:rFonts w:ascii="宋体" w:eastAsia="宋体" w:hAnsi="宋体" w:cs="Arial"/>
                <w:kern w:val="0"/>
                <w:sz w:val="18"/>
                <w:szCs w:val="18"/>
              </w:rPr>
              <w:t>2022</w:t>
            </w:r>
            <w:r w:rsidRPr="00C2038E">
              <w:rPr>
                <w:rFonts w:ascii="宋体" w:eastAsia="宋体" w:hAnsi="宋体" w:cs="Arial" w:hint="eastAsia"/>
                <w:kern w:val="0"/>
                <w:sz w:val="18"/>
                <w:szCs w:val="18"/>
                <w:lang w:eastAsia="zh-Hans"/>
              </w:rPr>
              <w:t>年清华大学美术学院硕士生复试</w:t>
            </w:r>
            <w:r w:rsidRPr="00C2038E">
              <w:rPr>
                <w:rFonts w:ascii="宋体" w:eastAsia="宋体" w:hAnsi="宋体" w:cs="Arial"/>
                <w:kern w:val="0"/>
                <w:sz w:val="18"/>
                <w:szCs w:val="18"/>
                <w:lang w:eastAsia="zh-Hans"/>
              </w:rPr>
              <w:t>-</w:t>
            </w:r>
            <w:r w:rsidRPr="00C2038E">
              <w:rPr>
                <w:rFonts w:ascii="宋体" w:eastAsia="宋体" w:hAnsi="宋体" w:cs="Arial" w:hint="eastAsia"/>
                <w:kern w:val="0"/>
                <w:sz w:val="18"/>
                <w:szCs w:val="18"/>
                <w:lang w:eastAsia="zh-Hans"/>
              </w:rPr>
              <w:t>笔试</w:t>
            </w:r>
          </w:p>
        </w:tc>
        <w:tc>
          <w:tcPr>
            <w:tcW w:w="3169" w:type="dxa"/>
          </w:tcPr>
          <w:p w14:paraId="5BFBC1C2" w14:textId="77777777" w:rsidR="0022368D" w:rsidRPr="00C2038E" w:rsidRDefault="00977F31" w:rsidP="00DE095F">
            <w:pPr>
              <w:pStyle w:val="11"/>
              <w:widowControl/>
              <w:ind w:firstLineChars="0" w:firstLine="0"/>
              <w:jc w:val="left"/>
              <w:rPr>
                <w:rFonts w:ascii="宋体" w:eastAsia="宋体" w:hAnsi="宋体" w:cs="Arial"/>
                <w:kern w:val="0"/>
                <w:sz w:val="18"/>
                <w:szCs w:val="18"/>
                <w:lang w:eastAsia="zh-Hans"/>
              </w:rPr>
            </w:pPr>
            <w:proofErr w:type="spellStart"/>
            <w:r w:rsidRPr="00C2038E">
              <w:rPr>
                <w:rFonts w:ascii="宋体" w:eastAsia="宋体" w:hAnsi="宋体" w:cs="Arial" w:hint="eastAsia"/>
                <w:kern w:val="0"/>
                <w:sz w:val="18"/>
                <w:szCs w:val="18"/>
                <w:lang w:eastAsia="zh-Hans"/>
              </w:rPr>
              <w:t>qmssfsbs</w:t>
            </w:r>
            <w:proofErr w:type="spellEnd"/>
          </w:p>
        </w:tc>
      </w:tr>
      <w:tr w:rsidR="0022368D" w:rsidRPr="00C2038E" w14:paraId="154AFF38" w14:textId="77777777" w:rsidTr="00D91F56">
        <w:trPr>
          <w:trHeight w:val="297"/>
          <w:jc w:val="center"/>
        </w:trPr>
        <w:tc>
          <w:tcPr>
            <w:tcW w:w="5473" w:type="dxa"/>
          </w:tcPr>
          <w:p w14:paraId="4AE4732C" w14:textId="77777777" w:rsidR="0022368D" w:rsidRPr="00C2038E" w:rsidRDefault="00977F31" w:rsidP="00DE095F">
            <w:pPr>
              <w:pStyle w:val="11"/>
              <w:widowControl/>
              <w:ind w:firstLineChars="0" w:firstLine="0"/>
              <w:jc w:val="left"/>
              <w:rPr>
                <w:rFonts w:ascii="宋体" w:eastAsia="宋体" w:hAnsi="宋体" w:cs="Arial"/>
                <w:kern w:val="0"/>
                <w:sz w:val="18"/>
                <w:szCs w:val="18"/>
              </w:rPr>
            </w:pPr>
            <w:r w:rsidRPr="00C2038E">
              <w:rPr>
                <w:rFonts w:ascii="宋体" w:eastAsia="宋体" w:hAnsi="宋体" w:cs="Arial"/>
                <w:kern w:val="0"/>
                <w:sz w:val="18"/>
                <w:szCs w:val="18"/>
              </w:rPr>
              <w:t>2022</w:t>
            </w:r>
            <w:r w:rsidRPr="00C2038E">
              <w:rPr>
                <w:rFonts w:ascii="宋体" w:eastAsia="宋体" w:hAnsi="宋体" w:cs="Arial" w:hint="eastAsia"/>
                <w:kern w:val="0"/>
                <w:sz w:val="18"/>
                <w:szCs w:val="18"/>
                <w:lang w:eastAsia="zh-Hans"/>
              </w:rPr>
              <w:t>年清华大学美术学院硕士生复试</w:t>
            </w:r>
            <w:r w:rsidRPr="00C2038E">
              <w:rPr>
                <w:rFonts w:ascii="宋体" w:eastAsia="宋体" w:hAnsi="宋体" w:cs="Arial"/>
                <w:kern w:val="0"/>
                <w:sz w:val="18"/>
                <w:szCs w:val="18"/>
                <w:lang w:eastAsia="zh-Hans"/>
              </w:rPr>
              <w:t>-</w:t>
            </w:r>
            <w:r w:rsidRPr="00C2038E">
              <w:rPr>
                <w:rFonts w:ascii="宋体" w:eastAsia="宋体" w:hAnsi="宋体" w:cs="Arial" w:hint="eastAsia"/>
                <w:kern w:val="0"/>
                <w:sz w:val="18"/>
                <w:szCs w:val="18"/>
                <w:lang w:eastAsia="zh-Hans"/>
              </w:rPr>
              <w:t>面试</w:t>
            </w:r>
          </w:p>
        </w:tc>
        <w:tc>
          <w:tcPr>
            <w:tcW w:w="3169" w:type="dxa"/>
          </w:tcPr>
          <w:p w14:paraId="39232B90" w14:textId="77777777" w:rsidR="0022368D" w:rsidRPr="00C2038E" w:rsidRDefault="00977F31" w:rsidP="00DE095F">
            <w:pPr>
              <w:pStyle w:val="11"/>
              <w:widowControl/>
              <w:ind w:firstLineChars="0" w:firstLine="0"/>
              <w:jc w:val="left"/>
              <w:rPr>
                <w:rFonts w:ascii="宋体" w:eastAsia="宋体" w:hAnsi="宋体" w:cs="Arial"/>
                <w:kern w:val="0"/>
                <w:sz w:val="18"/>
                <w:szCs w:val="18"/>
                <w:lang w:eastAsia="zh-Hans"/>
              </w:rPr>
            </w:pPr>
            <w:r w:rsidRPr="00C2038E">
              <w:rPr>
                <w:rFonts w:ascii="宋体" w:eastAsia="宋体" w:hAnsi="宋体" w:cs="Arial" w:hint="eastAsia"/>
                <w:kern w:val="0"/>
                <w:sz w:val="18"/>
                <w:szCs w:val="18"/>
                <w:lang w:eastAsia="zh-Hans"/>
              </w:rPr>
              <w:t>qmms</w:t>
            </w:r>
            <w:r w:rsidRPr="00C2038E">
              <w:rPr>
                <w:rFonts w:ascii="宋体" w:eastAsia="宋体" w:hAnsi="宋体" w:cs="Arial"/>
                <w:kern w:val="0"/>
                <w:sz w:val="18"/>
                <w:szCs w:val="18"/>
                <w:lang w:eastAsia="zh-Hans"/>
              </w:rPr>
              <w:t>2022</w:t>
            </w:r>
          </w:p>
        </w:tc>
      </w:tr>
    </w:tbl>
    <w:p w14:paraId="792DBAE4" w14:textId="77777777" w:rsidR="0022368D" w:rsidRDefault="0022368D">
      <w:pPr>
        <w:ind w:right="560"/>
        <w:rPr>
          <w:lang w:eastAsia="zh-Hans"/>
        </w:rPr>
      </w:pPr>
    </w:p>
    <w:sectPr w:rsidR="0022368D" w:rsidSect="00DB68DD">
      <w:pgSz w:w="11906" w:h="16838"/>
      <w:pgMar w:top="1440" w:right="141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D48B2" w14:textId="77777777" w:rsidR="003E6F0D" w:rsidRDefault="003E6F0D" w:rsidP="001F0030">
      <w:r>
        <w:separator/>
      </w:r>
    </w:p>
  </w:endnote>
  <w:endnote w:type="continuationSeparator" w:id="0">
    <w:p w14:paraId="50F9205C" w14:textId="77777777" w:rsidR="003E6F0D" w:rsidRDefault="003E6F0D" w:rsidP="001F0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D4B6E" w14:textId="77777777" w:rsidR="003E6F0D" w:rsidRDefault="003E6F0D" w:rsidP="001F0030">
      <w:r>
        <w:separator/>
      </w:r>
    </w:p>
  </w:footnote>
  <w:footnote w:type="continuationSeparator" w:id="0">
    <w:p w14:paraId="76F8F3E8" w14:textId="77777777" w:rsidR="003E6F0D" w:rsidRDefault="003E6F0D" w:rsidP="001F00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91F3F"/>
    <w:multiLevelType w:val="multilevel"/>
    <w:tmpl w:val="0C391F3F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D77311B"/>
    <w:multiLevelType w:val="multilevel"/>
    <w:tmpl w:val="0D77311B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3EC089A"/>
    <w:multiLevelType w:val="multilevel"/>
    <w:tmpl w:val="13EC089A"/>
    <w:lvl w:ilvl="0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3" w15:restartNumberingAfterBreak="0">
    <w:nsid w:val="1E4740EC"/>
    <w:multiLevelType w:val="multilevel"/>
    <w:tmpl w:val="1E4740EC"/>
    <w:lvl w:ilvl="0">
      <w:start w:val="1"/>
      <w:numFmt w:val="chineseCountingThousand"/>
      <w:lvlText w:val="%1、"/>
      <w:lvlJc w:val="left"/>
      <w:pPr>
        <w:ind w:left="420" w:hanging="420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659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21E3765"/>
    <w:multiLevelType w:val="multilevel"/>
    <w:tmpl w:val="421E3765"/>
    <w:lvl w:ilvl="0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5" w15:restartNumberingAfterBreak="0">
    <w:nsid w:val="515B4C04"/>
    <w:multiLevelType w:val="multilevel"/>
    <w:tmpl w:val="515B4C04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585C0E77"/>
    <w:multiLevelType w:val="multilevel"/>
    <w:tmpl w:val="585C0E77"/>
    <w:lvl w:ilvl="0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1">
      <w:start w:val="1"/>
      <w:numFmt w:val="lowerLetter"/>
      <w:lvlText w:val="%2)"/>
      <w:lvlJc w:val="left"/>
      <w:pPr>
        <w:ind w:left="1680" w:hanging="420"/>
      </w:pPr>
    </w:lvl>
    <w:lvl w:ilvl="2">
      <w:start w:val="1"/>
      <w:numFmt w:val="lowerRoman"/>
      <w:lvlText w:val="%3."/>
      <w:lvlJc w:val="right"/>
      <w:pPr>
        <w:ind w:left="2100" w:hanging="420"/>
      </w:pPr>
    </w:lvl>
    <w:lvl w:ilvl="3">
      <w:start w:val="1"/>
      <w:numFmt w:val="decimal"/>
      <w:lvlText w:val="%4."/>
      <w:lvlJc w:val="left"/>
      <w:pPr>
        <w:ind w:left="2520" w:hanging="420"/>
      </w:pPr>
    </w:lvl>
    <w:lvl w:ilvl="4">
      <w:start w:val="1"/>
      <w:numFmt w:val="lowerLetter"/>
      <w:lvlText w:val="%5)"/>
      <w:lvlJc w:val="left"/>
      <w:pPr>
        <w:ind w:left="2940" w:hanging="420"/>
      </w:pPr>
    </w:lvl>
    <w:lvl w:ilvl="5">
      <w:start w:val="1"/>
      <w:numFmt w:val="lowerRoman"/>
      <w:lvlText w:val="%6."/>
      <w:lvlJc w:val="right"/>
      <w:pPr>
        <w:ind w:left="3360" w:hanging="420"/>
      </w:pPr>
    </w:lvl>
    <w:lvl w:ilvl="6">
      <w:start w:val="1"/>
      <w:numFmt w:val="decimal"/>
      <w:lvlText w:val="%7."/>
      <w:lvlJc w:val="left"/>
      <w:pPr>
        <w:ind w:left="3780" w:hanging="420"/>
      </w:pPr>
    </w:lvl>
    <w:lvl w:ilvl="7">
      <w:start w:val="1"/>
      <w:numFmt w:val="lowerLetter"/>
      <w:lvlText w:val="%8)"/>
      <w:lvlJc w:val="left"/>
      <w:pPr>
        <w:ind w:left="4200" w:hanging="420"/>
      </w:pPr>
    </w:lvl>
    <w:lvl w:ilvl="8">
      <w:start w:val="1"/>
      <w:numFmt w:val="lowerRoman"/>
      <w:lvlText w:val="%9."/>
      <w:lvlJc w:val="right"/>
      <w:pPr>
        <w:ind w:left="4620" w:hanging="42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07F"/>
    <w:rsid w:val="8FBCADD9"/>
    <w:rsid w:val="BDFF13C8"/>
    <w:rsid w:val="BFDF661F"/>
    <w:rsid w:val="EF5C7EE4"/>
    <w:rsid w:val="F8F92B97"/>
    <w:rsid w:val="FD78A562"/>
    <w:rsid w:val="FFF719B0"/>
    <w:rsid w:val="00001050"/>
    <w:rsid w:val="000176E5"/>
    <w:rsid w:val="00021712"/>
    <w:rsid w:val="000225D0"/>
    <w:rsid w:val="00042A4D"/>
    <w:rsid w:val="00060FD1"/>
    <w:rsid w:val="000733A2"/>
    <w:rsid w:val="00073CC1"/>
    <w:rsid w:val="00083BF2"/>
    <w:rsid w:val="000A0E57"/>
    <w:rsid w:val="000B0A4A"/>
    <w:rsid w:val="000B0AC9"/>
    <w:rsid w:val="000B2F23"/>
    <w:rsid w:val="000B66F5"/>
    <w:rsid w:val="000E3AA6"/>
    <w:rsid w:val="000E6700"/>
    <w:rsid w:val="00103F6C"/>
    <w:rsid w:val="00113A80"/>
    <w:rsid w:val="00116267"/>
    <w:rsid w:val="00120E1F"/>
    <w:rsid w:val="001218F9"/>
    <w:rsid w:val="001275FD"/>
    <w:rsid w:val="00136BE7"/>
    <w:rsid w:val="00137B9D"/>
    <w:rsid w:val="00144289"/>
    <w:rsid w:val="0014491F"/>
    <w:rsid w:val="00147F12"/>
    <w:rsid w:val="00156EFD"/>
    <w:rsid w:val="00164E59"/>
    <w:rsid w:val="00172A0C"/>
    <w:rsid w:val="00175DD4"/>
    <w:rsid w:val="00195F52"/>
    <w:rsid w:val="001A4DD2"/>
    <w:rsid w:val="001B49B9"/>
    <w:rsid w:val="001C0E69"/>
    <w:rsid w:val="001D5578"/>
    <w:rsid w:val="001E0F3F"/>
    <w:rsid w:val="001E6107"/>
    <w:rsid w:val="001E685A"/>
    <w:rsid w:val="001F0030"/>
    <w:rsid w:val="001F1764"/>
    <w:rsid w:val="001F6F64"/>
    <w:rsid w:val="00210E55"/>
    <w:rsid w:val="00214B4E"/>
    <w:rsid w:val="00221811"/>
    <w:rsid w:val="0022289C"/>
    <w:rsid w:val="0022368D"/>
    <w:rsid w:val="00224F64"/>
    <w:rsid w:val="00225348"/>
    <w:rsid w:val="002343F1"/>
    <w:rsid w:val="002402AD"/>
    <w:rsid w:val="0024135C"/>
    <w:rsid w:val="00244DB0"/>
    <w:rsid w:val="0025667A"/>
    <w:rsid w:val="00271AA3"/>
    <w:rsid w:val="002814AB"/>
    <w:rsid w:val="00283590"/>
    <w:rsid w:val="00286606"/>
    <w:rsid w:val="00293775"/>
    <w:rsid w:val="002A750F"/>
    <w:rsid w:val="002B041C"/>
    <w:rsid w:val="002B0D04"/>
    <w:rsid w:val="002D1269"/>
    <w:rsid w:val="002D2004"/>
    <w:rsid w:val="002D293A"/>
    <w:rsid w:val="002F06FC"/>
    <w:rsid w:val="002F447A"/>
    <w:rsid w:val="00331D57"/>
    <w:rsid w:val="003331F4"/>
    <w:rsid w:val="003423FA"/>
    <w:rsid w:val="00343E17"/>
    <w:rsid w:val="00344252"/>
    <w:rsid w:val="0036372B"/>
    <w:rsid w:val="0036619A"/>
    <w:rsid w:val="0037020C"/>
    <w:rsid w:val="0037610E"/>
    <w:rsid w:val="00392A92"/>
    <w:rsid w:val="00394648"/>
    <w:rsid w:val="003A721F"/>
    <w:rsid w:val="003D07D8"/>
    <w:rsid w:val="003D48BB"/>
    <w:rsid w:val="003D75C2"/>
    <w:rsid w:val="003E1C13"/>
    <w:rsid w:val="003E6F0D"/>
    <w:rsid w:val="003F347E"/>
    <w:rsid w:val="00412880"/>
    <w:rsid w:val="00427C2C"/>
    <w:rsid w:val="00431E6E"/>
    <w:rsid w:val="004348FF"/>
    <w:rsid w:val="00434B2A"/>
    <w:rsid w:val="00445AF2"/>
    <w:rsid w:val="00457262"/>
    <w:rsid w:val="00465C22"/>
    <w:rsid w:val="00467378"/>
    <w:rsid w:val="00475F72"/>
    <w:rsid w:val="00476D31"/>
    <w:rsid w:val="004979C9"/>
    <w:rsid w:val="004A357F"/>
    <w:rsid w:val="004A46A5"/>
    <w:rsid w:val="004A4B38"/>
    <w:rsid w:val="004A68D2"/>
    <w:rsid w:val="004B6FC0"/>
    <w:rsid w:val="004C6165"/>
    <w:rsid w:val="004D4383"/>
    <w:rsid w:val="004F662C"/>
    <w:rsid w:val="00517344"/>
    <w:rsid w:val="005379D6"/>
    <w:rsid w:val="00540A26"/>
    <w:rsid w:val="00542AF1"/>
    <w:rsid w:val="00543967"/>
    <w:rsid w:val="005465B5"/>
    <w:rsid w:val="005755A3"/>
    <w:rsid w:val="005831E1"/>
    <w:rsid w:val="005922A0"/>
    <w:rsid w:val="005A3687"/>
    <w:rsid w:val="005B33B2"/>
    <w:rsid w:val="005D5872"/>
    <w:rsid w:val="005F1297"/>
    <w:rsid w:val="005F2D09"/>
    <w:rsid w:val="005F2FAB"/>
    <w:rsid w:val="00607993"/>
    <w:rsid w:val="006173CC"/>
    <w:rsid w:val="006260CA"/>
    <w:rsid w:val="006311EE"/>
    <w:rsid w:val="00633163"/>
    <w:rsid w:val="006363B0"/>
    <w:rsid w:val="006367DF"/>
    <w:rsid w:val="00636DA8"/>
    <w:rsid w:val="0064408A"/>
    <w:rsid w:val="006452E5"/>
    <w:rsid w:val="00645C4B"/>
    <w:rsid w:val="0064702B"/>
    <w:rsid w:val="00650A58"/>
    <w:rsid w:val="006547BD"/>
    <w:rsid w:val="00655776"/>
    <w:rsid w:val="00671849"/>
    <w:rsid w:val="0067243B"/>
    <w:rsid w:val="00675C40"/>
    <w:rsid w:val="00686D57"/>
    <w:rsid w:val="00694669"/>
    <w:rsid w:val="006A521C"/>
    <w:rsid w:val="006A6275"/>
    <w:rsid w:val="006B17DE"/>
    <w:rsid w:val="006B3367"/>
    <w:rsid w:val="006B7387"/>
    <w:rsid w:val="006C072D"/>
    <w:rsid w:val="006C27FF"/>
    <w:rsid w:val="006D32BF"/>
    <w:rsid w:val="006D6805"/>
    <w:rsid w:val="006D6CAC"/>
    <w:rsid w:val="006D7036"/>
    <w:rsid w:val="006D7380"/>
    <w:rsid w:val="006F3CED"/>
    <w:rsid w:val="006F607F"/>
    <w:rsid w:val="00715BC3"/>
    <w:rsid w:val="00717328"/>
    <w:rsid w:val="00720A23"/>
    <w:rsid w:val="00721931"/>
    <w:rsid w:val="007339B1"/>
    <w:rsid w:val="007437FC"/>
    <w:rsid w:val="007473D1"/>
    <w:rsid w:val="00752605"/>
    <w:rsid w:val="00752EBD"/>
    <w:rsid w:val="00753990"/>
    <w:rsid w:val="00753F12"/>
    <w:rsid w:val="00767127"/>
    <w:rsid w:val="00773CD2"/>
    <w:rsid w:val="00794413"/>
    <w:rsid w:val="00796761"/>
    <w:rsid w:val="007A6B49"/>
    <w:rsid w:val="007B30B6"/>
    <w:rsid w:val="007B47C1"/>
    <w:rsid w:val="007D0EDA"/>
    <w:rsid w:val="007E7A75"/>
    <w:rsid w:val="007F2D18"/>
    <w:rsid w:val="007F55E1"/>
    <w:rsid w:val="0080433F"/>
    <w:rsid w:val="00824A22"/>
    <w:rsid w:val="00847FD5"/>
    <w:rsid w:val="00854DDB"/>
    <w:rsid w:val="00854E74"/>
    <w:rsid w:val="008566D3"/>
    <w:rsid w:val="00860F3E"/>
    <w:rsid w:val="00873598"/>
    <w:rsid w:val="008940F2"/>
    <w:rsid w:val="008941B7"/>
    <w:rsid w:val="008A3A0E"/>
    <w:rsid w:val="008B124A"/>
    <w:rsid w:val="008C7E0A"/>
    <w:rsid w:val="008D49D8"/>
    <w:rsid w:val="008E4EE6"/>
    <w:rsid w:val="00925719"/>
    <w:rsid w:val="009261DD"/>
    <w:rsid w:val="00940A8D"/>
    <w:rsid w:val="00942A07"/>
    <w:rsid w:val="00956397"/>
    <w:rsid w:val="00977F31"/>
    <w:rsid w:val="00986D4F"/>
    <w:rsid w:val="00987B62"/>
    <w:rsid w:val="0099025D"/>
    <w:rsid w:val="00990CE8"/>
    <w:rsid w:val="009B18CC"/>
    <w:rsid w:val="009B1FDA"/>
    <w:rsid w:val="009D52AC"/>
    <w:rsid w:val="009D56FD"/>
    <w:rsid w:val="009E4445"/>
    <w:rsid w:val="009E6103"/>
    <w:rsid w:val="009F7132"/>
    <w:rsid w:val="00A1033C"/>
    <w:rsid w:val="00A13880"/>
    <w:rsid w:val="00A13915"/>
    <w:rsid w:val="00A3152B"/>
    <w:rsid w:val="00A345B7"/>
    <w:rsid w:val="00A46AAB"/>
    <w:rsid w:val="00A5379A"/>
    <w:rsid w:val="00A5556E"/>
    <w:rsid w:val="00A57B13"/>
    <w:rsid w:val="00A63A98"/>
    <w:rsid w:val="00A67012"/>
    <w:rsid w:val="00A75709"/>
    <w:rsid w:val="00A83574"/>
    <w:rsid w:val="00A855D2"/>
    <w:rsid w:val="00A85D49"/>
    <w:rsid w:val="00A92D16"/>
    <w:rsid w:val="00AA7CED"/>
    <w:rsid w:val="00AC286A"/>
    <w:rsid w:val="00AC386D"/>
    <w:rsid w:val="00AD22B8"/>
    <w:rsid w:val="00AD5B4D"/>
    <w:rsid w:val="00AD75C8"/>
    <w:rsid w:val="00B01E48"/>
    <w:rsid w:val="00B126F9"/>
    <w:rsid w:val="00B20B8F"/>
    <w:rsid w:val="00B240FB"/>
    <w:rsid w:val="00B26E80"/>
    <w:rsid w:val="00B34662"/>
    <w:rsid w:val="00B46229"/>
    <w:rsid w:val="00B50759"/>
    <w:rsid w:val="00B50942"/>
    <w:rsid w:val="00B6253D"/>
    <w:rsid w:val="00B64954"/>
    <w:rsid w:val="00B938D3"/>
    <w:rsid w:val="00BB03A1"/>
    <w:rsid w:val="00BB0C1A"/>
    <w:rsid w:val="00BB12B0"/>
    <w:rsid w:val="00BB2DB8"/>
    <w:rsid w:val="00BD65BE"/>
    <w:rsid w:val="00BE3FB5"/>
    <w:rsid w:val="00BF270E"/>
    <w:rsid w:val="00BF572A"/>
    <w:rsid w:val="00C00787"/>
    <w:rsid w:val="00C2038E"/>
    <w:rsid w:val="00C2348B"/>
    <w:rsid w:val="00C34D7F"/>
    <w:rsid w:val="00C417E7"/>
    <w:rsid w:val="00C45F89"/>
    <w:rsid w:val="00C561B0"/>
    <w:rsid w:val="00C613B4"/>
    <w:rsid w:val="00C656F1"/>
    <w:rsid w:val="00C66FCE"/>
    <w:rsid w:val="00C805B9"/>
    <w:rsid w:val="00C936D8"/>
    <w:rsid w:val="00CA4FBD"/>
    <w:rsid w:val="00CA7BA3"/>
    <w:rsid w:val="00CD221D"/>
    <w:rsid w:val="00CD5216"/>
    <w:rsid w:val="00CE7444"/>
    <w:rsid w:val="00CE7A54"/>
    <w:rsid w:val="00CF561F"/>
    <w:rsid w:val="00D20EB6"/>
    <w:rsid w:val="00D25F7D"/>
    <w:rsid w:val="00D30832"/>
    <w:rsid w:val="00D32766"/>
    <w:rsid w:val="00D44102"/>
    <w:rsid w:val="00D5552A"/>
    <w:rsid w:val="00D65925"/>
    <w:rsid w:val="00D678CF"/>
    <w:rsid w:val="00D91F56"/>
    <w:rsid w:val="00D944E8"/>
    <w:rsid w:val="00D96968"/>
    <w:rsid w:val="00DA6207"/>
    <w:rsid w:val="00DB4BE9"/>
    <w:rsid w:val="00DB68DD"/>
    <w:rsid w:val="00DD1A86"/>
    <w:rsid w:val="00DD3BA7"/>
    <w:rsid w:val="00DE095F"/>
    <w:rsid w:val="00DE220E"/>
    <w:rsid w:val="00DE39D3"/>
    <w:rsid w:val="00DE501F"/>
    <w:rsid w:val="00DF1EA0"/>
    <w:rsid w:val="00DF4A77"/>
    <w:rsid w:val="00DF640C"/>
    <w:rsid w:val="00E0047C"/>
    <w:rsid w:val="00E00533"/>
    <w:rsid w:val="00E034A9"/>
    <w:rsid w:val="00E07393"/>
    <w:rsid w:val="00E144B3"/>
    <w:rsid w:val="00E1582E"/>
    <w:rsid w:val="00E32C30"/>
    <w:rsid w:val="00E37199"/>
    <w:rsid w:val="00E401B6"/>
    <w:rsid w:val="00E45D88"/>
    <w:rsid w:val="00E46320"/>
    <w:rsid w:val="00E468AC"/>
    <w:rsid w:val="00E47F1E"/>
    <w:rsid w:val="00E52FE8"/>
    <w:rsid w:val="00E636A4"/>
    <w:rsid w:val="00E743FF"/>
    <w:rsid w:val="00EC3125"/>
    <w:rsid w:val="00EC54C7"/>
    <w:rsid w:val="00EC6993"/>
    <w:rsid w:val="00ED4D36"/>
    <w:rsid w:val="00EE210D"/>
    <w:rsid w:val="00EF015B"/>
    <w:rsid w:val="00EF68A4"/>
    <w:rsid w:val="00EF695C"/>
    <w:rsid w:val="00F124D2"/>
    <w:rsid w:val="00F2268D"/>
    <w:rsid w:val="00F23517"/>
    <w:rsid w:val="00F42C20"/>
    <w:rsid w:val="00F42E72"/>
    <w:rsid w:val="00F4470B"/>
    <w:rsid w:val="00F56AE2"/>
    <w:rsid w:val="00F60F25"/>
    <w:rsid w:val="00F635EE"/>
    <w:rsid w:val="00F74587"/>
    <w:rsid w:val="00F82821"/>
    <w:rsid w:val="00F86AE7"/>
    <w:rsid w:val="00F92A1C"/>
    <w:rsid w:val="00F963D1"/>
    <w:rsid w:val="00FA0425"/>
    <w:rsid w:val="00FA0825"/>
    <w:rsid w:val="00FA4CBD"/>
    <w:rsid w:val="00FA6CFB"/>
    <w:rsid w:val="00FB09EA"/>
    <w:rsid w:val="00FB2BBD"/>
    <w:rsid w:val="00FB65CB"/>
    <w:rsid w:val="00FC34F0"/>
    <w:rsid w:val="00FE5C2A"/>
    <w:rsid w:val="3BFD3BF8"/>
    <w:rsid w:val="44147E96"/>
    <w:rsid w:val="4CDD74B9"/>
    <w:rsid w:val="65BF5F24"/>
    <w:rsid w:val="6EEB5582"/>
    <w:rsid w:val="7F738FDD"/>
    <w:rsid w:val="7FE3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04A77F"/>
  <w15:docId w15:val="{11BF922D-99EC-42AA-92B9-70F07297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line="360" w:lineRule="auto"/>
      <w:ind w:firstLineChars="200" w:firstLine="200"/>
      <w:outlineLvl w:val="0"/>
    </w:pPr>
    <w:rPr>
      <w:rFonts w:eastAsia="仿宋"/>
      <w:b/>
      <w:bCs/>
      <w:kern w:val="44"/>
      <w:sz w:val="32"/>
      <w:szCs w:val="44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line="360" w:lineRule="auto"/>
      <w:outlineLvl w:val="1"/>
    </w:pPr>
    <w:rPr>
      <w:rFonts w:asciiTheme="minorHAnsi" w:eastAsiaTheme="minorEastAsia" w:hAnsiTheme="minorHAnsi" w:cstheme="majorBidi"/>
      <w:b/>
      <w:bCs/>
      <w:kern w:val="2"/>
      <w:sz w:val="30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60" w:after="260" w:line="416" w:lineRule="auto"/>
      <w:outlineLvl w:val="2"/>
    </w:pPr>
    <w:rPr>
      <w:bCs/>
      <w:sz w:val="30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a5"/>
    <w:uiPriority w:val="99"/>
    <w:unhideWhenUsed/>
    <w:qFormat/>
    <w:rPr>
      <w:b/>
      <w:bCs/>
    </w:rPr>
  </w:style>
  <w:style w:type="paragraph" w:styleId="a4">
    <w:name w:val="annotation text"/>
    <w:basedOn w:val="a"/>
    <w:link w:val="a6"/>
    <w:uiPriority w:val="99"/>
    <w:unhideWhenUsed/>
    <w:qFormat/>
    <w:pPr>
      <w:jc w:val="left"/>
    </w:pPr>
  </w:style>
  <w:style w:type="paragraph" w:styleId="a7">
    <w:name w:val="Balloon Text"/>
    <w:basedOn w:val="a"/>
    <w:link w:val="a8"/>
    <w:uiPriority w:val="99"/>
    <w:unhideWhenUsed/>
    <w:qFormat/>
    <w:rPr>
      <w:rFonts w:ascii="Times New Roman" w:eastAsia="宋体" w:hAnsi="Times New Roman"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d">
    <w:name w:val="Strong"/>
    <w:basedOn w:val="a0"/>
    <w:uiPriority w:val="22"/>
    <w:qFormat/>
    <w:rPr>
      <w:b/>
      <w:bCs/>
    </w:rPr>
  </w:style>
  <w:style w:type="character" w:styleId="ae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f">
    <w:name w:val="annotation reference"/>
    <w:basedOn w:val="a0"/>
    <w:uiPriority w:val="99"/>
    <w:unhideWhenUsed/>
    <w:qFormat/>
    <w:rPr>
      <w:sz w:val="21"/>
      <w:szCs w:val="21"/>
    </w:rPr>
  </w:style>
  <w:style w:type="table" w:styleId="af0">
    <w:name w:val="Table Grid"/>
    <w:basedOn w:val="a1"/>
    <w:uiPriority w:val="39"/>
    <w:qFormat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列出段落1"/>
    <w:basedOn w:val="a"/>
    <w:uiPriority w:val="34"/>
    <w:qFormat/>
    <w:pPr>
      <w:ind w:firstLineChars="200" w:firstLine="420"/>
    </w:pPr>
  </w:style>
  <w:style w:type="character" w:customStyle="1" w:styleId="a8">
    <w:name w:val="批注框文本 字符"/>
    <w:basedOn w:val="a0"/>
    <w:link w:val="a7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eastAsia="仿宋"/>
      <w:b/>
      <w:bCs/>
      <w:kern w:val="44"/>
      <w:sz w:val="32"/>
      <w:szCs w:val="44"/>
    </w:rPr>
  </w:style>
  <w:style w:type="character" w:customStyle="1" w:styleId="20">
    <w:name w:val="标题 2 字符"/>
    <w:basedOn w:val="a0"/>
    <w:link w:val="2"/>
    <w:uiPriority w:val="9"/>
    <w:qFormat/>
    <w:rPr>
      <w:rFonts w:cstheme="majorBidi"/>
      <w:b/>
      <w:bCs/>
      <w:kern w:val="2"/>
      <w:sz w:val="30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customStyle="1" w:styleId="30">
    <w:name w:val="标题 3 字符"/>
    <w:basedOn w:val="a0"/>
    <w:link w:val="3"/>
    <w:uiPriority w:val="9"/>
    <w:qFormat/>
    <w:rPr>
      <w:bCs/>
      <w:kern w:val="2"/>
      <w:sz w:val="30"/>
      <w:szCs w:val="32"/>
    </w:rPr>
  </w:style>
  <w:style w:type="character" w:customStyle="1" w:styleId="a6">
    <w:name w:val="批注文字 字符"/>
    <w:basedOn w:val="a0"/>
    <w:link w:val="a4"/>
    <w:uiPriority w:val="99"/>
    <w:semiHidden/>
    <w:qFormat/>
    <w:rPr>
      <w:kern w:val="2"/>
      <w:sz w:val="21"/>
      <w:szCs w:val="22"/>
    </w:rPr>
  </w:style>
  <w:style w:type="character" w:customStyle="1" w:styleId="a5">
    <w:name w:val="批注主题 字符"/>
    <w:basedOn w:val="a6"/>
    <w:link w:val="a3"/>
    <w:uiPriority w:val="99"/>
    <w:semiHidden/>
    <w:qFormat/>
    <w:rPr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8</Pages>
  <Words>497</Words>
  <Characters>2833</Characters>
  <Application>Microsoft Office Word</Application>
  <DocSecurity>0</DocSecurity>
  <Lines>23</Lines>
  <Paragraphs>6</Paragraphs>
  <ScaleCrop>false</ScaleCrop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zl</dc:creator>
  <cp:lastModifiedBy>Administrator</cp:lastModifiedBy>
  <cp:revision>75</cp:revision>
  <dcterms:created xsi:type="dcterms:W3CDTF">2022-03-16T00:11:00Z</dcterms:created>
  <dcterms:modified xsi:type="dcterms:W3CDTF">2022-03-15T14:02:00Z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2052-3.9.2.6301</vt:lpwstr>
  </property>
</Properties>
</file>